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3FA21193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>udzielenie zamówienia publicznego o wartości mniejszej od 1</w:t>
      </w:r>
      <w:r w:rsidR="00F53872">
        <w:rPr>
          <w:rFonts w:ascii="Calibri" w:hAnsi="Calibri" w:cs="Calibri"/>
          <w:snapToGrid w:val="0"/>
          <w:spacing w:val="-2"/>
        </w:rPr>
        <w:t>7</w:t>
      </w:r>
      <w:r w:rsidR="00F0651F">
        <w:rPr>
          <w:rFonts w:ascii="Calibri" w:hAnsi="Calibri" w:cs="Calibri"/>
          <w:snapToGrid w:val="0"/>
          <w:spacing w:val="-2"/>
        </w:rPr>
        <w:t>0</w:t>
      </w:r>
      <w:r w:rsidR="00F53872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>tys.</w:t>
      </w:r>
      <w:r w:rsidR="00F53872">
        <w:rPr>
          <w:rFonts w:ascii="Calibri" w:hAnsi="Calibri" w:cs="Calibri"/>
          <w:snapToGrid w:val="0"/>
          <w:spacing w:val="-2"/>
        </w:rPr>
        <w:t> </w:t>
      </w:r>
      <w:r w:rsidR="00F0651F">
        <w:rPr>
          <w:rFonts w:ascii="Calibri" w:hAnsi="Calibri" w:cs="Calibri"/>
          <w:snapToGrid w:val="0"/>
          <w:spacing w:val="-2"/>
        </w:rPr>
        <w:t xml:space="preserve">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F53872" w:rsidRPr="00F53872">
        <w:rPr>
          <w:rFonts w:ascii="Calibri" w:hAnsi="Calibri" w:cs="Calibri"/>
          <w:b/>
          <w:bCs/>
          <w:iCs/>
        </w:rPr>
        <w:t>Wykonanie pomiarów ruchu drogowego na przejazdach kolejowych w</w:t>
      </w:r>
      <w:r w:rsidR="00F53872">
        <w:rPr>
          <w:rFonts w:ascii="Calibri" w:hAnsi="Calibri" w:cs="Calibri"/>
          <w:b/>
          <w:bCs/>
          <w:iCs/>
        </w:rPr>
        <w:t> </w:t>
      </w:r>
      <w:r w:rsidR="00F53872" w:rsidRPr="00F53872">
        <w:rPr>
          <w:rFonts w:ascii="Calibri" w:hAnsi="Calibri" w:cs="Calibri"/>
          <w:b/>
          <w:bCs/>
          <w:iCs/>
        </w:rPr>
        <w:t>ciągach dróg powiatowych na terenie powiatu radomskiego w 2026 roku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F53872">
        <w:rPr>
          <w:rFonts w:ascii="Calibri" w:hAnsi="Calibri" w:cs="Calibri"/>
          <w:snapToGrid w:val="0"/>
          <w:spacing w:val="-2"/>
        </w:rPr>
        <w:t>8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F53872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4A61BD00" w14:textId="7BB67E06" w:rsidR="009E1FE2" w:rsidRPr="00F53872" w:rsidRDefault="001802A4" w:rsidP="00F53872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>feruj</w:t>
      </w:r>
      <w:r w:rsidR="00F53872">
        <w:rPr>
          <w:rFonts w:ascii="Calibri" w:hAnsi="Calibri" w:cs="Calibri"/>
        </w:rPr>
        <w:t>emy</w:t>
      </w:r>
      <w:r w:rsidR="000335C4" w:rsidRPr="000335C4">
        <w:rPr>
          <w:rFonts w:ascii="Calibri" w:hAnsi="Calibri" w:cs="Calibri"/>
        </w:rPr>
        <w:t xml:space="preserve">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571BCE" w:rsidRPr="004018DF">
        <w:rPr>
          <w:rFonts w:ascii="Calibri" w:hAnsi="Calibri" w:cs="Calibri"/>
        </w:rPr>
        <w:t xml:space="preserve">zgodnie z </w:t>
      </w:r>
      <w:r w:rsidR="00571BCE" w:rsidRPr="00571BCE">
        <w:rPr>
          <w:rFonts w:ascii="Calibri" w:hAnsi="Calibri" w:cs="Calibri"/>
          <w:noProof/>
          <w:snapToGrid w:val="0"/>
        </w:rPr>
        <w:t>postanowieniami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zapytania ofertowego</w:t>
      </w:r>
      <w:r w:rsidR="00571BCE" w:rsidRPr="004018DF">
        <w:rPr>
          <w:rFonts w:ascii="Calibri" w:hAnsi="Calibri" w:cs="Calibri"/>
        </w:rPr>
        <w:t xml:space="preserve"> </w:t>
      </w:r>
      <w:r w:rsidR="000335C4" w:rsidRPr="00F53872">
        <w:rPr>
          <w:rFonts w:ascii="Calibri" w:hAnsi="Calibri" w:cs="Calibri"/>
        </w:rPr>
        <w:t xml:space="preserve">za </w:t>
      </w:r>
      <w:r w:rsidR="009F4F61" w:rsidRPr="00F53872">
        <w:rPr>
          <w:rFonts w:ascii="Calibri" w:hAnsi="Calibri" w:cs="Calibri"/>
        </w:rPr>
        <w:t xml:space="preserve">łącznym wynagrodzeniem </w:t>
      </w:r>
      <w:r w:rsidR="00571BCE" w:rsidRPr="00F53872">
        <w:rPr>
          <w:rFonts w:ascii="Calibri" w:hAnsi="Calibri" w:cs="Calibri"/>
        </w:rPr>
        <w:t xml:space="preserve">ryczałtowym </w:t>
      </w:r>
      <w:r w:rsidR="009F4F61" w:rsidRPr="00F53872">
        <w:rPr>
          <w:rFonts w:ascii="Calibri" w:hAnsi="Calibri" w:cs="Calibri"/>
        </w:rPr>
        <w:t>brutto</w:t>
      </w:r>
      <w:r w:rsidR="0019099C" w:rsidRPr="00F53872">
        <w:rPr>
          <w:rFonts w:ascii="Calibri" w:hAnsi="Calibri" w:cs="Calibri"/>
        </w:rPr>
        <w:t xml:space="preserve"> </w:t>
      </w:r>
      <w:r w:rsidR="00571BCE" w:rsidRPr="00F53872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571BCE" w:rsidRPr="00F53872">
        <w:rPr>
          <w:rFonts w:ascii="Calibri" w:hAnsi="Calibri" w:cs="Calibri"/>
          <w:b/>
          <w:bCs/>
        </w:rPr>
        <w:instrText xml:space="preserve"> FORMTEXT </w:instrText>
      </w:r>
      <w:r w:rsidR="00571BCE">
        <w:rPr>
          <w:rFonts w:ascii="Calibri" w:hAnsi="Calibri" w:cs="Calibri"/>
          <w:b/>
          <w:bCs/>
        </w:rPr>
      </w:r>
      <w:r w:rsidR="00571BCE" w:rsidRPr="00F53872">
        <w:rPr>
          <w:rFonts w:ascii="Calibri" w:hAnsi="Calibri" w:cs="Calibri"/>
          <w:b/>
          <w:bCs/>
        </w:rPr>
        <w:fldChar w:fldCharType="separate"/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>
        <w:rPr>
          <w:rFonts w:ascii="Calibri" w:hAnsi="Calibri" w:cs="Calibri"/>
          <w:b/>
          <w:bCs/>
          <w:noProof/>
        </w:rPr>
        <w:t> </w:t>
      </w:r>
      <w:r w:rsidR="00571BCE" w:rsidRPr="00F53872">
        <w:rPr>
          <w:rFonts w:ascii="Calibri" w:hAnsi="Calibri" w:cs="Calibri"/>
          <w:b/>
          <w:bCs/>
        </w:rPr>
        <w:fldChar w:fldCharType="end"/>
      </w:r>
      <w:bookmarkEnd w:id="4"/>
      <w:r w:rsidR="00571BCE" w:rsidRPr="00F53872">
        <w:rPr>
          <w:rFonts w:ascii="Calibri" w:hAnsi="Calibri" w:cs="Calibri"/>
          <w:b/>
          <w:bCs/>
        </w:rPr>
        <w:t> </w:t>
      </w:r>
      <w:r w:rsidR="000335C4" w:rsidRPr="00F53872">
        <w:rPr>
          <w:rFonts w:ascii="Calibri" w:hAnsi="Calibri" w:cs="Calibri"/>
          <w:b/>
          <w:bCs/>
        </w:rPr>
        <w:t>zł</w:t>
      </w:r>
      <w:r w:rsidR="009E1FE2" w:rsidRPr="00F53872">
        <w:rPr>
          <w:rFonts w:ascii="Calibri" w:hAnsi="Calibri" w:cs="Calibri"/>
        </w:rPr>
        <w:t xml:space="preserve"> (słownie: </w:t>
      </w:r>
      <w:r w:rsidR="009E1FE2" w:rsidRPr="00F53872">
        <w:rPr>
          <w:rFonts w:ascii="Calibri" w:hAnsi="Calibri" w:cs="Calibri"/>
          <w:b/>
          <w:bCs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bookmarkStart w:id="5" w:name="Tekst13"/>
      <w:r w:rsidR="009E1FE2" w:rsidRPr="00F53872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E1FE2" w:rsidRPr="00F53872">
        <w:rPr>
          <w:rFonts w:ascii="Calibri" w:hAnsi="Calibri" w:cs="Calibri"/>
          <w:b/>
          <w:bCs/>
          <w:i/>
          <w:iCs/>
        </w:rPr>
      </w:r>
      <w:r w:rsidR="009E1FE2" w:rsidRPr="00F53872">
        <w:rPr>
          <w:rFonts w:ascii="Calibri" w:hAnsi="Calibri" w:cs="Calibri"/>
          <w:b/>
          <w:bCs/>
          <w:i/>
          <w:iCs/>
        </w:rPr>
        <w:fldChar w:fldCharType="separate"/>
      </w:r>
      <w:r w:rsidR="009E1FE2" w:rsidRPr="00F53872">
        <w:rPr>
          <w:rFonts w:ascii="Calibri" w:hAnsi="Calibri" w:cs="Calibri"/>
          <w:b/>
          <w:bCs/>
          <w:i/>
          <w:iCs/>
          <w:noProof/>
        </w:rPr>
        <w:t> </w:t>
      </w:r>
      <w:r w:rsidR="009E1FE2" w:rsidRPr="00F53872">
        <w:rPr>
          <w:rFonts w:ascii="Calibri" w:hAnsi="Calibri" w:cs="Calibri"/>
          <w:b/>
          <w:bCs/>
          <w:i/>
          <w:iCs/>
          <w:noProof/>
        </w:rPr>
        <w:t> </w:t>
      </w:r>
      <w:r w:rsidR="009E1FE2" w:rsidRPr="00F53872">
        <w:rPr>
          <w:rFonts w:ascii="Calibri" w:hAnsi="Calibri" w:cs="Calibri"/>
          <w:b/>
          <w:bCs/>
          <w:i/>
          <w:iCs/>
          <w:noProof/>
        </w:rPr>
        <w:t> </w:t>
      </w:r>
      <w:r w:rsidR="009E1FE2" w:rsidRPr="00F53872">
        <w:rPr>
          <w:rFonts w:ascii="Calibri" w:hAnsi="Calibri" w:cs="Calibri"/>
          <w:b/>
          <w:bCs/>
          <w:i/>
          <w:iCs/>
          <w:noProof/>
        </w:rPr>
        <w:t> </w:t>
      </w:r>
      <w:r w:rsidR="009E1FE2" w:rsidRPr="00F53872">
        <w:rPr>
          <w:rFonts w:ascii="Calibri" w:hAnsi="Calibri" w:cs="Calibri"/>
          <w:b/>
          <w:bCs/>
          <w:i/>
          <w:iCs/>
          <w:noProof/>
        </w:rPr>
        <w:t> </w:t>
      </w:r>
      <w:r w:rsidR="009E1FE2" w:rsidRPr="00F53872">
        <w:rPr>
          <w:rFonts w:ascii="Calibri" w:hAnsi="Calibri" w:cs="Calibri"/>
          <w:b/>
          <w:bCs/>
          <w:i/>
          <w:iCs/>
        </w:rPr>
        <w:fldChar w:fldCharType="end"/>
      </w:r>
      <w:bookmarkEnd w:id="5"/>
      <w:r w:rsidR="009E1FE2" w:rsidRPr="00F53872">
        <w:rPr>
          <w:rFonts w:ascii="Calibri" w:hAnsi="Calibri" w:cs="Calibri"/>
        </w:rPr>
        <w:t> zł).</w:t>
      </w:r>
    </w:p>
    <w:p w14:paraId="794B3C54" w14:textId="230DB96C" w:rsidR="009F4F61" w:rsidRPr="00571BCE" w:rsidRDefault="009141EE" w:rsidP="00F53872">
      <w:pPr>
        <w:suppressAutoHyphens/>
        <w:spacing w:before="60"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>Oświadczam</w:t>
      </w:r>
      <w:r w:rsidR="00F53872">
        <w:rPr>
          <w:rFonts w:ascii="Calibri" w:hAnsi="Calibri" w:cs="Calibri"/>
        </w:rPr>
        <w:t>y</w:t>
      </w:r>
      <w:r w:rsidRPr="00571BCE">
        <w:rPr>
          <w:rFonts w:ascii="Calibri" w:hAnsi="Calibri" w:cs="Calibri"/>
        </w:rPr>
        <w:t>, że w cenie oferty zostały uwzględnione wszystkie koszty wykonania zamówienia.</w:t>
      </w:r>
    </w:p>
    <w:p w14:paraId="74A45B83" w14:textId="7769804E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>Oświadczam</w:t>
      </w:r>
      <w:r w:rsidR="00F53872">
        <w:rPr>
          <w:rFonts w:ascii="Calibri" w:hAnsi="Calibri"/>
        </w:rPr>
        <w:t>y</w:t>
      </w:r>
      <w:r w:rsidRPr="009E1FE2">
        <w:rPr>
          <w:rFonts w:ascii="Calibri" w:hAnsi="Calibri"/>
        </w:rPr>
        <w:t>, że w stosunku do nas 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</w:t>
      </w:r>
      <w:r w:rsidR="00F53872">
        <w:rPr>
          <w:rFonts w:ascii="Calibri" w:hAnsi="Calibri"/>
        </w:rPr>
        <w:t> </w:t>
      </w:r>
      <w:r w:rsidRPr="009E1FE2">
        <w:rPr>
          <w:rFonts w:ascii="Calibri" w:hAnsi="Calibri"/>
        </w:rPr>
        <w:t>1</w:t>
      </w:r>
      <w:r w:rsidR="00F53872">
        <w:rPr>
          <w:rFonts w:ascii="Calibri" w:hAnsi="Calibri"/>
        </w:rPr>
        <w:t>, ze zm.</w:t>
      </w:r>
      <w:r w:rsidRPr="009E1FE2">
        <w:rPr>
          <w:rFonts w:ascii="Calibri" w:hAnsi="Calibri"/>
        </w:rPr>
        <w:t>).</w:t>
      </w:r>
    </w:p>
    <w:p w14:paraId="6338CC3C" w14:textId="6ED218AA" w:rsidR="00F0651F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>Oświadczam</w:t>
      </w:r>
      <w:r w:rsidR="00F53872">
        <w:rPr>
          <w:rFonts w:ascii="Calibri" w:hAnsi="Calibri"/>
        </w:rPr>
        <w:t>y</w:t>
      </w:r>
      <w:r w:rsidRPr="009E1FE2">
        <w:rPr>
          <w:rFonts w:ascii="Calibri" w:hAnsi="Calibri"/>
        </w:rPr>
        <w:t>, że nie podlegamy wykluczeniu z postępowania o udzielenie przedmiotowego zamówienia na podstawie art. 7 ust. 1 ustawy z dnia 13 kwietnia 2022 r. o szczególnych rozwiązaniach w zakresie przeciwdziałania wspieraniu agresji na Ukrainę oraz służących ochronie bezpieczeństwa narodowego (</w:t>
      </w:r>
      <w:r w:rsidRPr="009E1FE2">
        <w:rPr>
          <w:rFonts w:ascii="Calibri" w:hAnsi="Calibri" w:cs="Calibri"/>
        </w:rPr>
        <w:t>tekst jedn. Dz. U. z 202</w:t>
      </w:r>
      <w:r>
        <w:rPr>
          <w:rFonts w:ascii="Calibri" w:hAnsi="Calibri" w:cs="Calibri"/>
        </w:rPr>
        <w:t>5</w:t>
      </w:r>
      <w:r w:rsidRPr="009E1FE2">
        <w:rPr>
          <w:rFonts w:ascii="Calibri" w:hAnsi="Calibri" w:cs="Calibri"/>
        </w:rPr>
        <w:t> r. poz. 5</w:t>
      </w:r>
      <w:r>
        <w:rPr>
          <w:rFonts w:ascii="Calibri" w:hAnsi="Calibri" w:cs="Calibri"/>
        </w:rPr>
        <w:t>14</w:t>
      </w:r>
      <w:r w:rsidRPr="009E1FE2">
        <w:rPr>
          <w:rFonts w:ascii="Calibri" w:hAnsi="Calibri" w:cs="Calibri"/>
        </w:rPr>
        <w:t>, ze zm.)</w:t>
      </w:r>
      <w:r w:rsidRPr="009E1FE2">
        <w:rPr>
          <w:rFonts w:ascii="Calibri" w:hAnsi="Calibri"/>
        </w:rPr>
        <w:t>.</w:t>
      </w:r>
    </w:p>
    <w:p w14:paraId="034D9D25" w14:textId="0D0916B1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>Oświadczam</w:t>
      </w:r>
      <w:r w:rsidR="00F53872">
        <w:rPr>
          <w:rFonts w:ascii="Calibri" w:hAnsi="Calibri" w:cs="Calibri"/>
        </w:rPr>
        <w:t>y</w:t>
      </w:r>
      <w:r w:rsidRPr="004E229E">
        <w:rPr>
          <w:rFonts w:ascii="Calibri" w:hAnsi="Calibri" w:cs="Calibri"/>
        </w:rPr>
        <w:t xml:space="preserve">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30B82B31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>Oświadczam</w:t>
      </w:r>
      <w:r w:rsidR="00F53872">
        <w:rPr>
          <w:rFonts w:ascii="Calibri" w:hAnsi="Calibri" w:cs="Calibri"/>
        </w:rPr>
        <w:t>y</w:t>
      </w:r>
      <w:r w:rsidRPr="004E229E">
        <w:rPr>
          <w:rFonts w:ascii="Calibri" w:hAnsi="Calibri" w:cs="Calibri"/>
        </w:rPr>
        <w:t xml:space="preserve">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1C43E8B9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zawarcia umowy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29AC1954" w14:textId="3495E527" w:rsidR="008A2C23" w:rsidRDefault="008A2C23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Oświadczamy, że zamówienie zrealizujemy</w:t>
      </w:r>
      <w:bookmarkStart w:id="6" w:name="_Ref207717666"/>
      <w:r w:rsidR="00451C59">
        <w:rPr>
          <w:rStyle w:val="Odwoanieprzypisudolnego"/>
          <w:rFonts w:ascii="Calibri" w:hAnsi="Calibri" w:cs="Calibri"/>
        </w:rPr>
        <w:footnoteReference w:id="2"/>
      </w:r>
      <w:bookmarkEnd w:id="6"/>
    </w:p>
    <w:p w14:paraId="5C769FE2" w14:textId="60A4264C" w:rsidR="004058CE" w:rsidRPr="00731A14" w:rsidRDefault="00202B65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7"/>
      <w:r w:rsidR="004058CE">
        <w:rPr>
          <w:rFonts w:ascii="Calibri" w:hAnsi="Calibri" w:cs="Calibri"/>
          <w:bCs/>
        </w:rPr>
        <w:tab/>
      </w:r>
      <w:r w:rsidR="004058CE">
        <w:rPr>
          <w:rFonts w:ascii="Calibri" w:hAnsi="Calibri" w:cs="Calibri"/>
          <w:b/>
        </w:rPr>
        <w:t>samodzielnie</w:t>
      </w:r>
      <w:r w:rsidR="004058CE">
        <w:rPr>
          <w:rFonts w:ascii="Calibri" w:hAnsi="Calibri" w:cs="Calibri"/>
        </w:rPr>
        <w:t>, bez udziału podwykonawców.</w:t>
      </w:r>
    </w:p>
    <w:p w14:paraId="4DE08CFF" w14:textId="4DB9725A" w:rsidR="004058CE" w:rsidRDefault="004058CE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Pr="00F005D8">
        <w:rPr>
          <w:rFonts w:ascii="Calibri" w:hAnsi="Calibri" w:cs="Calibri"/>
          <w:bCs/>
        </w:rPr>
      </w:r>
      <w:r w:rsidRPr="00F005D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4058CE">
        <w:rPr>
          <w:rFonts w:ascii="Calibri" w:hAnsi="Calibri" w:cs="Calibri"/>
          <w:b/>
        </w:rPr>
        <w:t>przy udziale podwykonawców</w:t>
      </w:r>
      <w:r w:rsidRPr="004058CE">
        <w:rPr>
          <w:rFonts w:ascii="Calibri" w:hAnsi="Calibri" w:cs="Calibri"/>
          <w:bCs/>
        </w:rPr>
        <w:t>, którym zamierzamy powierzyć wykonanie następujących części zamówienia:</w:t>
      </w:r>
    </w:p>
    <w:tbl>
      <w:tblPr>
        <w:tblStyle w:val="Tabela-Siatka"/>
        <w:tblW w:w="8925" w:type="dxa"/>
        <w:tblInd w:w="851" w:type="dxa"/>
        <w:tblLook w:val="04A0" w:firstRow="1" w:lastRow="0" w:firstColumn="1" w:lastColumn="0" w:noHBand="0" w:noVBand="1"/>
      </w:tblPr>
      <w:tblGrid>
        <w:gridCol w:w="4531"/>
        <w:gridCol w:w="4394"/>
      </w:tblGrid>
      <w:tr w:rsidR="004058CE" w14:paraId="321A6475" w14:textId="77777777" w:rsidTr="00202B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8E020E" w14:textId="4C8438FE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Opis części zamówienia (np. zakres </w:t>
            </w:r>
            <w:r w:rsidR="009E1FE2">
              <w:rPr>
                <w:rFonts w:ascii="Calibri" w:hAnsi="Calibri" w:cs="Calibri"/>
                <w:sz w:val="22"/>
                <w:szCs w:val="22"/>
              </w:rPr>
              <w:t>usług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F1B0BE" w14:textId="0AD742C4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491532226"/>
          <w15:repeatingSection/>
        </w:sdtPr>
        <w:sdtEndPr/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2069480344"/>
              <w:placeholder>
                <w:docPart w:val="B4610B21ADBA4834873A8E4AA053177E"/>
              </w:placeholder>
              <w15:repeatingSectionItem/>
            </w:sdtPr>
            <w:sdtEndPr/>
            <w:sdtContent>
              <w:tr w:rsidR="004058CE" w:rsidRPr="005D7BF9" w14:paraId="361DEAD7" w14:textId="77777777" w:rsidTr="00202B65">
                <w:tc>
                  <w:tcPr>
                    <w:tcW w:w="4531" w:type="dxa"/>
                    <w:vAlign w:val="center"/>
                  </w:tcPr>
                  <w:p w14:paraId="398C9E84" w14:textId="0F38CFED" w:rsidR="004058CE" w:rsidRPr="005D7BF9" w:rsidRDefault="004058CE" w:rsidP="00434EC1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Tekst8"/>
                          <w:enabled/>
                          <w:calcOnExit w:val="0"/>
                          <w:textInput/>
                        </w:ffData>
                      </w:fldCha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vAlign w:val="center"/>
                  </w:tcPr>
                  <w:p w14:paraId="62AA08C4" w14:textId="2B9BDF55" w:rsidR="004058CE" w:rsidRPr="005D7BF9" w:rsidRDefault="004058CE" w:rsidP="004058CE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CB008D3" w14:textId="40EA33E7" w:rsidR="007233AA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</w:t>
      </w:r>
      <w:r w:rsidR="007233AA">
        <w:rPr>
          <w:rFonts w:ascii="Calibri" w:hAnsi="Calibri" w:cs="Calibri"/>
        </w:rPr>
        <w:t xml:space="preserve"> oferta</w:t>
      </w:r>
      <w:r w:rsidR="0091634A">
        <w:rPr>
          <w:rFonts w:ascii="Calibri" w:hAnsi="Calibri" w:cs="Calibri"/>
        </w:rPr>
        <w:t>:</w:t>
      </w:r>
      <w:r w:rsidR="00451C59" w:rsidRPr="00451C59">
        <w:rPr>
          <w:rFonts w:ascii="Calibri" w:hAnsi="Calibri" w:cs="Calibri"/>
          <w:vertAlign w:val="superscript"/>
        </w:rPr>
        <w:fldChar w:fldCharType="begin"/>
      </w:r>
      <w:r w:rsidR="00451C59" w:rsidRPr="00451C59">
        <w:rPr>
          <w:rFonts w:ascii="Calibri" w:hAnsi="Calibri" w:cs="Calibri"/>
          <w:vertAlign w:val="superscript"/>
        </w:rPr>
        <w:instrText xml:space="preserve"> NOTEREF _Ref207717666 \h </w:instrText>
      </w:r>
      <w:r w:rsidR="00451C59">
        <w:rPr>
          <w:rFonts w:ascii="Calibri" w:hAnsi="Calibri" w:cs="Calibri"/>
          <w:vertAlign w:val="superscript"/>
        </w:rPr>
        <w:instrText xml:space="preserve"> \* MERGEFORMAT </w:instrText>
      </w:r>
      <w:r w:rsidR="00451C59" w:rsidRPr="00451C59">
        <w:rPr>
          <w:rFonts w:ascii="Calibri" w:hAnsi="Calibri" w:cs="Calibri"/>
          <w:vertAlign w:val="superscript"/>
        </w:rPr>
      </w:r>
      <w:r w:rsidR="00451C59" w:rsidRPr="00451C59">
        <w:rPr>
          <w:rFonts w:ascii="Calibri" w:hAnsi="Calibri" w:cs="Calibri"/>
          <w:vertAlign w:val="superscript"/>
        </w:rPr>
        <w:fldChar w:fldCharType="separate"/>
      </w:r>
      <w:r w:rsidR="00F53872">
        <w:rPr>
          <w:rFonts w:ascii="Calibri" w:hAnsi="Calibri" w:cs="Calibri"/>
          <w:vertAlign w:val="superscript"/>
        </w:rPr>
        <w:t>2</w:t>
      </w:r>
      <w:r w:rsidR="00451C59" w:rsidRPr="00451C59">
        <w:rPr>
          <w:rFonts w:ascii="Calibri" w:hAnsi="Calibri" w:cs="Calibri"/>
          <w:vertAlign w:val="superscript"/>
        </w:rPr>
        <w:fldChar w:fldCharType="end"/>
      </w:r>
    </w:p>
    <w:p w14:paraId="271D99B1" w14:textId="2B72C6F6" w:rsidR="00202B65" w:rsidRPr="0091634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5"/>
      <w:r w:rsidRPr="007233AA">
        <w:rPr>
          <w:rFonts w:ascii="Calibri" w:hAnsi="Calibri" w:cs="Calibri"/>
          <w:b/>
          <w:bCs/>
        </w:rPr>
        <w:instrText xml:space="preserve"> FORMCHECKBOX </w:instrText>
      </w:r>
      <w:r w:rsidRPr="007233AA">
        <w:rPr>
          <w:rFonts w:ascii="Calibri" w:hAnsi="Calibri" w:cs="Calibri"/>
          <w:b/>
          <w:bCs/>
        </w:rPr>
      </w:r>
      <w:r w:rsidRPr="007233AA">
        <w:rPr>
          <w:rFonts w:ascii="Calibri" w:hAnsi="Calibri" w:cs="Calibri"/>
          <w:b/>
          <w:bCs/>
        </w:rPr>
        <w:fldChar w:fldCharType="separate"/>
      </w:r>
      <w:r w:rsidRPr="007233AA">
        <w:rPr>
          <w:rFonts w:ascii="Calibri" w:hAnsi="Calibri" w:cs="Calibri"/>
          <w:b/>
          <w:bCs/>
        </w:rPr>
        <w:fldChar w:fldCharType="end"/>
      </w:r>
      <w:bookmarkEnd w:id="8"/>
      <w:r>
        <w:rPr>
          <w:rFonts w:ascii="Calibri" w:hAnsi="Calibri" w:cs="Calibri"/>
          <w:b/>
          <w:bCs/>
        </w:rPr>
        <w:tab/>
      </w:r>
      <w:r w:rsidR="00202B65" w:rsidRPr="007233AA">
        <w:rPr>
          <w:rFonts w:ascii="Calibri" w:hAnsi="Calibri" w:cs="Calibri"/>
          <w:b/>
          <w:bCs/>
        </w:rPr>
        <w:t>NIE</w:t>
      </w:r>
      <w:r w:rsidR="0091634A">
        <w:rPr>
          <w:rFonts w:ascii="Calibri" w:hAnsi="Calibri" w:cs="Calibri"/>
          <w:b/>
          <w:bCs/>
        </w:rPr>
        <w:t xml:space="preserve"> ZAWIERA</w:t>
      </w:r>
      <w:r w:rsidR="0091634A" w:rsidRPr="0091634A">
        <w:rPr>
          <w:rFonts w:ascii="Calibri" w:hAnsi="Calibri" w:cs="Calibri"/>
        </w:rPr>
        <w:t xml:space="preserve"> informacji </w:t>
      </w:r>
      <w:r w:rsidR="0091634A">
        <w:rPr>
          <w:rFonts w:ascii="Calibri" w:hAnsi="Calibri" w:cs="Calibri"/>
        </w:rPr>
        <w:t xml:space="preserve">i dokumentów </w:t>
      </w:r>
      <w:r w:rsidR="0091634A" w:rsidRPr="0091634A">
        <w:rPr>
          <w:rFonts w:ascii="Calibri" w:hAnsi="Calibri" w:cs="Calibri"/>
        </w:rPr>
        <w:t>stanowiących tajemnicę przedsiębiorstwa w</w:t>
      </w:r>
      <w:r w:rsidR="0091634A">
        <w:rPr>
          <w:rFonts w:ascii="Calibri" w:hAnsi="Calibri" w:cs="Calibri"/>
        </w:rPr>
        <w:t> 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konkurencji.</w:t>
      </w:r>
    </w:p>
    <w:p w14:paraId="312CF751" w14:textId="145B8D06" w:rsidR="00202B65" w:rsidRPr="007233A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9"/>
      <w:r>
        <w:rPr>
          <w:rFonts w:ascii="Calibri" w:hAnsi="Calibri" w:cs="Calibri"/>
          <w:b/>
          <w:bCs/>
        </w:rPr>
        <w:tab/>
      </w:r>
      <w:r w:rsidR="0091634A">
        <w:rPr>
          <w:rFonts w:ascii="Calibri" w:hAnsi="Calibri" w:cs="Calibri"/>
          <w:b/>
          <w:bCs/>
        </w:rPr>
        <w:t>ZAWIERA</w:t>
      </w:r>
      <w:r w:rsidRPr="007233AA">
        <w:rPr>
          <w:rFonts w:ascii="Calibri" w:hAnsi="Calibri" w:cs="Calibri"/>
        </w:rPr>
        <w:t xml:space="preserve"> i</w:t>
      </w:r>
      <w:r w:rsidR="00202B65" w:rsidRPr="007233AA">
        <w:rPr>
          <w:rFonts w:ascii="Calibri" w:hAnsi="Calibri" w:cs="Calibri"/>
        </w:rPr>
        <w:t>nformacje</w:t>
      </w:r>
      <w:r w:rsidRPr="007233AA">
        <w:rPr>
          <w:rFonts w:ascii="Calibri" w:hAnsi="Calibri" w:cs="Calibri"/>
        </w:rPr>
        <w:t xml:space="preserve"> </w:t>
      </w:r>
      <w:r w:rsidR="0091634A">
        <w:rPr>
          <w:rFonts w:ascii="Calibri" w:hAnsi="Calibri" w:cs="Calibri"/>
        </w:rPr>
        <w:t xml:space="preserve">i dokumenty </w:t>
      </w:r>
      <w:r w:rsidR="00202B65" w:rsidRPr="007233AA">
        <w:rPr>
          <w:rFonts w:ascii="Calibri" w:hAnsi="Calibri" w:cs="Calibri"/>
        </w:rPr>
        <w:t>stanowiące tajemnicę przedsiębiorstwa</w:t>
      </w:r>
      <w:r w:rsidRPr="007233A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w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</w:t>
      </w:r>
      <w:r w:rsidR="0091634A">
        <w:rPr>
          <w:rFonts w:ascii="Calibri" w:hAnsi="Calibri" w:cs="Calibri"/>
        </w:rPr>
        <w:t xml:space="preserve">, które </w:t>
      </w:r>
      <w:r>
        <w:rPr>
          <w:rFonts w:ascii="Calibri" w:hAnsi="Calibri" w:cs="Calibri"/>
        </w:rPr>
        <w:t xml:space="preserve">zostały </w:t>
      </w:r>
      <w:r w:rsidR="0091634A">
        <w:rPr>
          <w:rFonts w:ascii="Calibri" w:hAnsi="Calibri" w:cs="Calibri"/>
        </w:rPr>
        <w:t xml:space="preserve">zawarte w następujących </w:t>
      </w:r>
      <w:r w:rsidR="00202B65" w:rsidRPr="007233AA">
        <w:rPr>
          <w:rFonts w:ascii="Calibri" w:hAnsi="Calibri" w:cs="Calibri"/>
        </w:rPr>
        <w:t>załącznikach do oferty:</w:t>
      </w:r>
    </w:p>
    <w:p w14:paraId="648ED3AA" w14:textId="70470E1E" w:rsidR="007233AA" w:rsidRPr="0091634A" w:rsidRDefault="007233AA" w:rsidP="007233AA">
      <w:pPr>
        <w:pStyle w:val="Akapitzlist"/>
        <w:keepNext/>
        <w:numPr>
          <w:ilvl w:val="0"/>
          <w:numId w:val="37"/>
        </w:numPr>
        <w:tabs>
          <w:tab w:val="left" w:pos="1276"/>
        </w:tabs>
        <w:jc w:val="both"/>
        <w:rPr>
          <w:rFonts w:ascii="Calibri" w:hAnsi="Calibri" w:cs="Calibri"/>
        </w:rPr>
      </w:pPr>
      <w:r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91634A">
        <w:rPr>
          <w:rFonts w:ascii="Calibri" w:hAnsi="Calibri" w:cs="Calibri"/>
          <w:b/>
          <w:bCs/>
          <w:i/>
          <w:iCs/>
        </w:rPr>
      </w:r>
      <w:r w:rsidRPr="0091634A">
        <w:rPr>
          <w:rFonts w:ascii="Calibri" w:hAnsi="Calibri" w:cs="Calibri"/>
          <w:b/>
          <w:bCs/>
          <w:i/>
          <w:iCs/>
        </w:rPr>
        <w:fldChar w:fldCharType="separate"/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0"/>
      <w:r w:rsidRPr="0091634A">
        <w:rPr>
          <w:rFonts w:ascii="Calibri" w:hAnsi="Calibri" w:cs="Calibri"/>
        </w:rPr>
        <w:t>,</w:t>
      </w:r>
    </w:p>
    <w:p w14:paraId="03B05325" w14:textId="3A9BA3EF" w:rsidR="007233AA" w:rsidRDefault="007233AA" w:rsidP="0091634A">
      <w:pPr>
        <w:ind w:left="851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</w:rPr>
        <w:t>oraz zastrzegamy, że nie mogą one być udostępniane.</w:t>
      </w:r>
    </w:p>
    <w:p w14:paraId="5A9998EE" w14:textId="741DE984" w:rsidR="000335C4" w:rsidRPr="00B50C7B" w:rsidRDefault="00202B65" w:rsidP="0091634A">
      <w:pPr>
        <w:ind w:left="851"/>
        <w:jc w:val="both"/>
        <w:rPr>
          <w:rFonts w:ascii="Calibri" w:hAnsi="Calibri" w:cs="Calibri"/>
        </w:rPr>
      </w:pPr>
      <w:r w:rsidRPr="00202B65">
        <w:rPr>
          <w:rFonts w:ascii="Calibri" w:hAnsi="Calibri" w:cs="Calibri"/>
        </w:rPr>
        <w:t>Uzasadnienie zastrze</w:t>
      </w:r>
      <w:r w:rsidR="007233AA">
        <w:rPr>
          <w:rFonts w:ascii="Calibri" w:hAnsi="Calibri" w:cs="Calibri"/>
        </w:rPr>
        <w:t>ż</w:t>
      </w:r>
      <w:r w:rsidRPr="00202B65">
        <w:rPr>
          <w:rFonts w:ascii="Calibri" w:hAnsi="Calibri" w:cs="Calibri"/>
        </w:rPr>
        <w:t xml:space="preserve">enia informacji </w:t>
      </w:r>
      <w:r w:rsidR="0091634A">
        <w:rPr>
          <w:rFonts w:ascii="Calibri" w:hAnsi="Calibri" w:cs="Calibri"/>
        </w:rPr>
        <w:t xml:space="preserve">i dokumentów </w:t>
      </w:r>
      <w:r w:rsidRPr="00202B65">
        <w:rPr>
          <w:rFonts w:ascii="Calibri" w:hAnsi="Calibri" w:cs="Calibri"/>
        </w:rPr>
        <w:t>jako tajemnicy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przedsiębiorstwa zawarte jest w</w:t>
      </w:r>
      <w:r w:rsidR="0091634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nast</w:t>
      </w:r>
      <w:r w:rsidR="007233AA">
        <w:rPr>
          <w:rFonts w:ascii="Calibri" w:hAnsi="Calibri" w:cs="Calibri"/>
        </w:rPr>
        <w:t>ę</w:t>
      </w:r>
      <w:r w:rsidRPr="00202B65">
        <w:rPr>
          <w:rFonts w:ascii="Calibri" w:hAnsi="Calibri" w:cs="Calibri"/>
        </w:rPr>
        <w:t>pującym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załączniku do oferty:</w:t>
      </w:r>
      <w:r w:rsidR="000335C4" w:rsidRPr="000335C4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="0091634A"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1634A" w:rsidRPr="0091634A">
        <w:rPr>
          <w:rFonts w:ascii="Calibri" w:hAnsi="Calibri" w:cs="Calibri"/>
          <w:b/>
          <w:bCs/>
          <w:i/>
          <w:iCs/>
        </w:rPr>
      </w:r>
      <w:r w:rsidR="0091634A" w:rsidRPr="0091634A">
        <w:rPr>
          <w:rFonts w:ascii="Calibri" w:hAnsi="Calibri" w:cs="Calibri"/>
          <w:b/>
          <w:bCs/>
          <w:i/>
          <w:iCs/>
        </w:rPr>
        <w:fldChar w:fldCharType="separate"/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11"/>
      <w:r w:rsidR="00B50C7B">
        <w:rPr>
          <w:rFonts w:ascii="Calibri" w:hAnsi="Calibri" w:cs="Calibri"/>
        </w:rPr>
        <w:t>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44421989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  <w:footnote w:id="2">
    <w:p w14:paraId="7584D644" w14:textId="141354C9" w:rsidR="00451C59" w:rsidRPr="00451C59" w:rsidRDefault="00451C59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451C59">
        <w:rPr>
          <w:rStyle w:val="Odwoanieprzypisudolnego"/>
          <w:rFonts w:asciiTheme="minorHAnsi" w:hAnsiTheme="minorHAnsi" w:cstheme="minorHAnsi"/>
        </w:rPr>
        <w:footnoteRef/>
      </w:r>
      <w:r w:rsidRPr="00451C59">
        <w:rPr>
          <w:rFonts w:asciiTheme="minorHAnsi" w:hAnsiTheme="minorHAnsi" w:cstheme="minorHAnsi"/>
        </w:rPr>
        <w:t xml:space="preserve"> </w:t>
      </w:r>
      <w:r w:rsidRPr="00451C59">
        <w:rPr>
          <w:rFonts w:asciiTheme="minorHAnsi" w:hAnsiTheme="minorHAnsi" w:cstheme="minorHAnsi"/>
          <w:i/>
          <w:iCs/>
          <w:sz w:val="16"/>
          <w:szCs w:val="16"/>
        </w:rPr>
        <w:t>Należy zaznaczyć odpowiednią, tylko jedną opcję.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6B6A76FA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F53872">
      <w:rPr>
        <w:rFonts w:ascii="Calibri" w:hAnsi="Calibri" w:cs="Calibri"/>
        <w:sz w:val="22"/>
        <w:szCs w:val="22"/>
        <w:lang w:val="pl-PL"/>
      </w:rPr>
      <w:t>8</w:t>
    </w:r>
    <w:r>
      <w:rPr>
        <w:rFonts w:ascii="Calibri" w:hAnsi="Calibri" w:cs="Calibri"/>
        <w:sz w:val="22"/>
        <w:szCs w:val="22"/>
        <w:lang w:val="pl-PL"/>
      </w:rPr>
      <w:t>.202</w:t>
    </w:r>
    <w:r w:rsidR="00F53872">
      <w:rPr>
        <w:rFonts w:ascii="Calibri" w:hAnsi="Calibri" w:cs="Calibri"/>
        <w:sz w:val="22"/>
        <w:szCs w:val="22"/>
        <w:lang w:val="pl-PL"/>
      </w:rPr>
      <w:t>6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ck6l3Ozs5yLjdQ7BEfM4Ruy6esqg5ofzxmcSDOltSsqUlBXSbJfCYpW3C6YsBUnidB5u6wmKY3bkaYTMRKcPw==" w:salt="+WzdxpPHWMSqbJFKId5JS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966B5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3872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10B21ADBA4834873A8E4AA0531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AAEC8-18FB-46E2-8C04-71E82015696C}"/>
      </w:docPartPr>
      <w:docPartBody>
        <w:p w:rsidR="007E76E0" w:rsidRDefault="007E76E0" w:rsidP="007E76E0">
          <w:pPr>
            <w:pStyle w:val="B4610B21ADBA4834873A8E4AA053177E"/>
          </w:pPr>
          <w:r w:rsidRPr="00D6177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0"/>
    <w:rsid w:val="000D0274"/>
    <w:rsid w:val="00146064"/>
    <w:rsid w:val="00321732"/>
    <w:rsid w:val="004B5E98"/>
    <w:rsid w:val="00525B89"/>
    <w:rsid w:val="00615225"/>
    <w:rsid w:val="006966B5"/>
    <w:rsid w:val="007E76E0"/>
    <w:rsid w:val="00946F66"/>
    <w:rsid w:val="009C196D"/>
    <w:rsid w:val="00A31A5D"/>
    <w:rsid w:val="00E06BEB"/>
    <w:rsid w:val="00F76337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6E0"/>
    <w:rPr>
      <w:color w:val="666666"/>
    </w:rPr>
  </w:style>
  <w:style w:type="paragraph" w:customStyle="1" w:styleId="B4610B21ADBA4834873A8E4AA053177E">
    <w:name w:val="B4610B21ADBA4834873A8E4AA053177E"/>
    <w:rsid w:val="007E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4292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2026-03-31T12:09:00Z</cp:lastPrinted>
  <dcterms:created xsi:type="dcterms:W3CDTF">2024-09-06T09:44:00Z</dcterms:created>
  <dcterms:modified xsi:type="dcterms:W3CDTF">2026-03-31T12:09:00Z</dcterms:modified>
</cp:coreProperties>
</file>