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F9" w:rsidRDefault="00275879" w:rsidP="00B84D1C">
      <w:pPr>
        <w:jc w:val="right"/>
        <w:rPr>
          <w:b/>
        </w:rPr>
      </w:pPr>
      <w:r w:rsidRPr="00230701">
        <w:rPr>
          <w:b/>
        </w:rPr>
        <w:t xml:space="preserve">Załącznik nr </w:t>
      </w:r>
      <w:r w:rsidR="006B07CF">
        <w:rPr>
          <w:b/>
        </w:rPr>
        <w:t>5</w:t>
      </w:r>
    </w:p>
    <w:p w:rsidR="00F52F42" w:rsidRDefault="00F52F42" w:rsidP="00A83AF9">
      <w:pPr>
        <w:jc w:val="center"/>
        <w:rPr>
          <w:b/>
        </w:rPr>
      </w:pPr>
    </w:p>
    <w:p w:rsidR="00275879" w:rsidRDefault="00275879" w:rsidP="00A83AF9">
      <w:pPr>
        <w:jc w:val="center"/>
        <w:rPr>
          <w:b/>
        </w:rPr>
      </w:pPr>
      <w:r>
        <w:rPr>
          <w:b/>
        </w:rPr>
        <w:t>ISTOTNE POSTANOWIENIA UMOWY</w:t>
      </w:r>
    </w:p>
    <w:p w:rsidR="00275879" w:rsidRDefault="00275879" w:rsidP="00B84D1C">
      <w:pPr>
        <w:rPr>
          <w:b/>
        </w:rPr>
      </w:pPr>
    </w:p>
    <w:p w:rsidR="00045180" w:rsidRDefault="00045180" w:rsidP="00045180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pl-PL"/>
        </w:rPr>
      </w:pPr>
      <w:r w:rsidRPr="00045180">
        <w:rPr>
          <w:bCs/>
          <w:lang w:eastAsia="pl-PL"/>
        </w:rPr>
        <w:t>umowa zawarta w dniu ……….. roku pomiędzy:</w:t>
      </w:r>
    </w:p>
    <w:p w:rsidR="008741F2" w:rsidRPr="00045180" w:rsidRDefault="008741F2" w:rsidP="00045180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pl-PL"/>
        </w:rPr>
      </w:pPr>
      <w:bookmarkStart w:id="0" w:name="_GoBack"/>
      <w:bookmarkEnd w:id="0"/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Powiatem Radomskim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reprezentowanym przez Zarząd Powiatu, w którego imieniu działa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Dyrektor Powiatowego Zarządu Dróg Publicznych w Radomiu Joanna Chojnacka – uchwała Zarządu Powiatu Radomskiego Nr 148/2011 z dnia 28 grudnia 2011 roku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val="x-none" w:eastAsia="x-none"/>
        </w:rPr>
      </w:pPr>
      <w:r w:rsidRPr="00045180">
        <w:rPr>
          <w:bCs/>
          <w:lang w:val="x-none" w:eastAsia="x-none"/>
        </w:rPr>
        <w:t>zwany</w:t>
      </w:r>
      <w:r w:rsidRPr="00045180">
        <w:rPr>
          <w:bCs/>
          <w:lang w:eastAsia="x-none"/>
        </w:rPr>
        <w:t>m</w:t>
      </w:r>
      <w:r w:rsidRPr="00045180">
        <w:rPr>
          <w:bCs/>
          <w:lang w:val="x-none" w:eastAsia="x-none"/>
        </w:rPr>
        <w:t xml:space="preserve"> w dalszej części umowy „ Zamawiającym”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 xml:space="preserve">a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………………………………………………………………………………………………..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reprezentowanym przez: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……………………………………………………………………………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zwanym w dalszej części umowy „Wykonawcą”</w:t>
      </w:r>
    </w:p>
    <w:p w:rsidR="00045180" w:rsidRPr="00045180" w:rsidRDefault="00045180" w:rsidP="00045180">
      <w:pPr>
        <w:suppressAutoHyphens w:val="0"/>
        <w:rPr>
          <w:b/>
          <w:lang w:val="x-none" w:eastAsia="x-none"/>
        </w:rPr>
      </w:pPr>
    </w:p>
    <w:p w:rsidR="00045180" w:rsidRPr="00383FA9" w:rsidRDefault="00045180" w:rsidP="00045180">
      <w:pPr>
        <w:keepNext/>
        <w:suppressAutoHyphens w:val="0"/>
        <w:jc w:val="both"/>
        <w:outlineLvl w:val="8"/>
        <w:rPr>
          <w:bCs/>
          <w:i/>
          <w:iCs/>
          <w:lang w:eastAsia="x-none"/>
        </w:rPr>
      </w:pPr>
      <w:r w:rsidRPr="00383FA9">
        <w:rPr>
          <w:rFonts w:eastAsia="Andale Sans UI"/>
          <w:bCs/>
          <w:i/>
          <w:iCs/>
          <w:kern w:val="1"/>
          <w:lang w:val="x-none" w:eastAsia="x-none"/>
        </w:rPr>
        <w:t xml:space="preserve">Niniejsza umowa zostaje zawarta zgodnie z art. 4 pkt. 8 ustawy Prawo zamówień publicznych </w:t>
      </w:r>
      <w:r w:rsidRPr="00383FA9">
        <w:rPr>
          <w:bCs/>
          <w:i/>
          <w:iCs/>
          <w:lang w:val="x-none" w:eastAsia="x-none"/>
        </w:rPr>
        <w:t>(</w:t>
      </w:r>
      <w:r w:rsidRPr="00383FA9">
        <w:rPr>
          <w:bCs/>
          <w:i/>
          <w:iCs/>
          <w:lang w:eastAsia="x-none"/>
        </w:rPr>
        <w:t xml:space="preserve">tekst jednolity, </w:t>
      </w:r>
      <w:r w:rsidRPr="00383FA9">
        <w:rPr>
          <w:bCs/>
          <w:i/>
          <w:iCs/>
          <w:lang w:val="x-none" w:eastAsia="x-none"/>
        </w:rPr>
        <w:t>Dz. U. z 201</w:t>
      </w:r>
      <w:r w:rsidRPr="00383FA9">
        <w:rPr>
          <w:bCs/>
          <w:i/>
          <w:iCs/>
          <w:lang w:eastAsia="x-none"/>
        </w:rPr>
        <w:t>7</w:t>
      </w:r>
      <w:r w:rsidRPr="00383FA9">
        <w:rPr>
          <w:bCs/>
          <w:i/>
          <w:iCs/>
          <w:lang w:val="x-none" w:eastAsia="x-none"/>
        </w:rPr>
        <w:t xml:space="preserve"> r. poz. </w:t>
      </w:r>
      <w:r w:rsidRPr="00383FA9">
        <w:rPr>
          <w:bCs/>
          <w:i/>
          <w:iCs/>
          <w:lang w:eastAsia="x-none"/>
        </w:rPr>
        <w:t>1579 ze zm.).</w:t>
      </w:r>
      <w:r w:rsidRPr="00383FA9">
        <w:rPr>
          <w:bCs/>
          <w:i/>
          <w:iCs/>
          <w:lang w:val="x-none" w:eastAsia="x-none"/>
        </w:rPr>
        <w:t xml:space="preserve"> </w:t>
      </w:r>
      <w:r w:rsidRPr="00383FA9">
        <w:rPr>
          <w:rFonts w:eastAsia="Andale Sans UI"/>
          <w:bCs/>
          <w:i/>
          <w:iCs/>
          <w:kern w:val="1"/>
          <w:lang w:val="x-none" w:eastAsia="x-none"/>
        </w:rPr>
        <w:t xml:space="preserve"> i w sprawach w niej nie uregulowanych stosuje się przepisy kodeksu cywilnego</w:t>
      </w:r>
    </w:p>
    <w:p w:rsidR="00F40DBE" w:rsidRDefault="00F40DBE" w:rsidP="00F40DBE">
      <w:pPr>
        <w:jc w:val="center"/>
        <w:rPr>
          <w:b/>
        </w:rPr>
      </w:pPr>
      <w:r>
        <w:rPr>
          <w:b/>
        </w:rPr>
        <w:t>§ 1</w:t>
      </w:r>
    </w:p>
    <w:p w:rsidR="00045180" w:rsidRDefault="00045180" w:rsidP="00F40DBE">
      <w:pPr>
        <w:jc w:val="center"/>
        <w:rPr>
          <w:b/>
        </w:rPr>
      </w:pPr>
    </w:p>
    <w:p w:rsidR="00275879" w:rsidRPr="002A4C9C" w:rsidRDefault="00275879" w:rsidP="0021190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Przedmiotem niniejszej umowy jest</w:t>
      </w:r>
      <w:r w:rsidR="00F7093C" w:rsidRPr="00BE5C49">
        <w:rPr>
          <w:rFonts w:ascii="Times New Roman" w:hAnsi="Times New Roman" w:cs="Times New Roman"/>
          <w:sz w:val="24"/>
          <w:szCs w:val="24"/>
        </w:rPr>
        <w:t xml:space="preserve"> </w:t>
      </w:r>
      <w:r w:rsidR="00F7093C" w:rsidRPr="002A4C9C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BC4693" w:rsidRPr="002A4C9C">
        <w:rPr>
          <w:rFonts w:ascii="Times New Roman" w:hAnsi="Times New Roman" w:cs="Times New Roman"/>
          <w:b/>
          <w:sz w:val="24"/>
          <w:szCs w:val="24"/>
        </w:rPr>
        <w:t>o</w:t>
      </w:r>
      <w:r w:rsidR="00F7093C" w:rsidRPr="002A4C9C">
        <w:rPr>
          <w:rFonts w:ascii="Times New Roman" w:hAnsi="Times New Roman" w:cs="Times New Roman"/>
          <w:b/>
          <w:sz w:val="24"/>
          <w:szCs w:val="24"/>
        </w:rPr>
        <w:t xml:space="preserve">znakowania poziomego dróg </w:t>
      </w:r>
      <w:r w:rsidRPr="002A4C9C">
        <w:rPr>
          <w:rFonts w:ascii="Times New Roman" w:hAnsi="Times New Roman" w:cs="Times New Roman"/>
          <w:b/>
          <w:sz w:val="24"/>
          <w:szCs w:val="24"/>
        </w:rPr>
        <w:t>powiatowych na terenie</w:t>
      </w:r>
      <w:r w:rsidR="00F7093C" w:rsidRPr="002A4C9C">
        <w:rPr>
          <w:rFonts w:ascii="Times New Roman" w:hAnsi="Times New Roman" w:cs="Times New Roman"/>
          <w:b/>
          <w:sz w:val="24"/>
          <w:szCs w:val="24"/>
        </w:rPr>
        <w:t xml:space="preserve"> powiatu radomskiego</w:t>
      </w:r>
      <w:r w:rsidR="00917893" w:rsidRPr="002A4C9C">
        <w:rPr>
          <w:rFonts w:ascii="Times New Roman" w:hAnsi="Times New Roman" w:cs="Times New Roman"/>
          <w:b/>
          <w:sz w:val="24"/>
          <w:szCs w:val="24"/>
        </w:rPr>
        <w:t>.</w:t>
      </w:r>
    </w:p>
    <w:p w:rsidR="00F7093C" w:rsidRPr="00BE5C49" w:rsidRDefault="00066FEB" w:rsidP="0021190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Przedmiot zamó</w:t>
      </w:r>
      <w:r w:rsidR="00CF35D6" w:rsidRPr="00BE5C49">
        <w:rPr>
          <w:rFonts w:ascii="Times New Roman" w:hAnsi="Times New Roman" w:cs="Times New Roman"/>
          <w:sz w:val="24"/>
          <w:szCs w:val="24"/>
        </w:rPr>
        <w:t>wienia obejmuje w szczególności</w:t>
      </w:r>
      <w:r w:rsidR="00582336" w:rsidRPr="00BE5C49">
        <w:rPr>
          <w:rFonts w:ascii="Times New Roman" w:hAnsi="Times New Roman" w:cs="Times New Roman"/>
          <w:sz w:val="24"/>
          <w:szCs w:val="24"/>
        </w:rPr>
        <w:t xml:space="preserve"> </w:t>
      </w:r>
      <w:r w:rsidR="00F7093C" w:rsidRPr="00BE5C49">
        <w:rPr>
          <w:rFonts w:ascii="Times New Roman" w:hAnsi="Times New Roman" w:cs="Times New Roman"/>
          <w:sz w:val="24"/>
          <w:szCs w:val="24"/>
        </w:rPr>
        <w:t>wykonanie oznakowania poziomego:</w:t>
      </w:r>
    </w:p>
    <w:p w:rsidR="00F7093C" w:rsidRPr="00383FA9" w:rsidRDefault="00F7093C" w:rsidP="0021190B">
      <w:pPr>
        <w:pStyle w:val="Bezodstpw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3FA9">
        <w:rPr>
          <w:rFonts w:ascii="Times New Roman" w:hAnsi="Times New Roman" w:cs="Times New Roman"/>
          <w:sz w:val="24"/>
          <w:szCs w:val="24"/>
        </w:rPr>
        <w:t xml:space="preserve">cienkowarstwowego farbą akrylową  </w:t>
      </w:r>
      <w:r w:rsidR="00BE5C49" w:rsidRPr="00383FA9">
        <w:rPr>
          <w:rFonts w:ascii="Times New Roman" w:hAnsi="Times New Roman" w:cs="Times New Roman"/>
          <w:sz w:val="24"/>
          <w:szCs w:val="24"/>
        </w:rPr>
        <w:t xml:space="preserve">w ilości </w:t>
      </w:r>
      <w:r w:rsidR="00B6544D" w:rsidRPr="00383FA9">
        <w:rPr>
          <w:rFonts w:ascii="Times New Roman" w:hAnsi="Times New Roman" w:cs="Times New Roman"/>
          <w:sz w:val="24"/>
          <w:szCs w:val="24"/>
        </w:rPr>
        <w:t xml:space="preserve">ok. </w:t>
      </w:r>
      <w:r w:rsidR="00BE5C49" w:rsidRPr="00383FA9">
        <w:rPr>
          <w:rFonts w:ascii="Times New Roman" w:hAnsi="Times New Roman" w:cs="Times New Roman"/>
          <w:sz w:val="24"/>
          <w:szCs w:val="24"/>
        </w:rPr>
        <w:t>…</w:t>
      </w:r>
      <w:r w:rsidR="004937F8" w:rsidRPr="00383FA9">
        <w:rPr>
          <w:rFonts w:ascii="Times New Roman" w:hAnsi="Times New Roman" w:cs="Times New Roman"/>
          <w:sz w:val="24"/>
          <w:szCs w:val="24"/>
        </w:rPr>
        <w:t>….</w:t>
      </w:r>
      <w:r w:rsidR="00BE5C49" w:rsidRPr="00383FA9">
        <w:rPr>
          <w:rFonts w:ascii="Times New Roman" w:hAnsi="Times New Roman" w:cs="Times New Roman"/>
          <w:sz w:val="24"/>
          <w:szCs w:val="24"/>
        </w:rPr>
        <w:t>.</w:t>
      </w:r>
      <w:r w:rsidR="00B6544D" w:rsidRPr="00383FA9">
        <w:rPr>
          <w:rFonts w:ascii="Times New Roman" w:hAnsi="Times New Roman" w:cs="Times New Roman"/>
          <w:sz w:val="24"/>
          <w:szCs w:val="24"/>
        </w:rPr>
        <w:t xml:space="preserve"> m</w:t>
      </w:r>
      <w:r w:rsidR="00B6544D" w:rsidRPr="00383FA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7093C" w:rsidRPr="00383FA9" w:rsidRDefault="00F7093C" w:rsidP="0021190B">
      <w:pPr>
        <w:pStyle w:val="Bezodstpw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3FA9">
        <w:rPr>
          <w:rFonts w:ascii="Times New Roman" w:hAnsi="Times New Roman" w:cs="Times New Roman"/>
          <w:sz w:val="24"/>
          <w:szCs w:val="24"/>
        </w:rPr>
        <w:t xml:space="preserve">grubowarstwowego strukturalnego  </w:t>
      </w:r>
      <w:r w:rsidR="004937F8" w:rsidRPr="00383FA9">
        <w:rPr>
          <w:rFonts w:ascii="Times New Roman" w:hAnsi="Times New Roman" w:cs="Times New Roman"/>
          <w:sz w:val="24"/>
          <w:szCs w:val="24"/>
        </w:rPr>
        <w:t xml:space="preserve">w ilości </w:t>
      </w:r>
      <w:r w:rsidR="00B6544D" w:rsidRPr="00383FA9">
        <w:rPr>
          <w:rFonts w:ascii="Times New Roman" w:hAnsi="Times New Roman" w:cs="Times New Roman"/>
          <w:sz w:val="24"/>
          <w:szCs w:val="24"/>
        </w:rPr>
        <w:t xml:space="preserve">ok. </w:t>
      </w:r>
      <w:r w:rsidR="004937F8" w:rsidRPr="00383FA9">
        <w:rPr>
          <w:rFonts w:ascii="Times New Roman" w:hAnsi="Times New Roman" w:cs="Times New Roman"/>
          <w:sz w:val="24"/>
          <w:szCs w:val="24"/>
        </w:rPr>
        <w:t>…….</w:t>
      </w:r>
      <w:r w:rsidR="00B6544D" w:rsidRPr="00383FA9">
        <w:rPr>
          <w:rFonts w:ascii="Times New Roman" w:hAnsi="Times New Roman" w:cs="Times New Roman"/>
          <w:sz w:val="24"/>
          <w:szCs w:val="24"/>
        </w:rPr>
        <w:t xml:space="preserve"> m</w:t>
      </w:r>
      <w:r w:rsidR="00B6544D" w:rsidRPr="00383FA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7093C" w:rsidRPr="00BE5C49" w:rsidRDefault="00F7093C" w:rsidP="0021190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Szczegółowy zakres przedmiotu umowy, o którym mowa w ust.1 oraz warunki jego wykonania określa:</w:t>
      </w:r>
    </w:p>
    <w:p w:rsidR="00F7093C" w:rsidRPr="00BE5C49" w:rsidRDefault="00F7093C" w:rsidP="0021190B">
      <w:pPr>
        <w:pStyle w:val="Bezodstpw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 xml:space="preserve">Oferta Wykonawcy - załącznik  nr 1 do umowy </w:t>
      </w:r>
    </w:p>
    <w:p w:rsidR="00F7093C" w:rsidRPr="00BE5C49" w:rsidRDefault="00F7093C" w:rsidP="0021190B">
      <w:pPr>
        <w:pStyle w:val="Bezodstpw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 xml:space="preserve">Wykaz </w:t>
      </w:r>
      <w:r w:rsidR="00B6544D">
        <w:rPr>
          <w:rFonts w:ascii="Times New Roman" w:hAnsi="Times New Roman" w:cs="Times New Roman"/>
          <w:sz w:val="24"/>
          <w:szCs w:val="24"/>
        </w:rPr>
        <w:t xml:space="preserve">odcinków </w:t>
      </w:r>
      <w:r w:rsidRPr="00BE5C49">
        <w:rPr>
          <w:rFonts w:ascii="Times New Roman" w:hAnsi="Times New Roman" w:cs="Times New Roman"/>
          <w:sz w:val="24"/>
          <w:szCs w:val="24"/>
        </w:rPr>
        <w:t xml:space="preserve">dróg </w:t>
      </w:r>
      <w:r w:rsidR="00B6544D">
        <w:rPr>
          <w:rFonts w:ascii="Times New Roman" w:hAnsi="Times New Roman" w:cs="Times New Roman"/>
          <w:sz w:val="24"/>
          <w:szCs w:val="24"/>
        </w:rPr>
        <w:t xml:space="preserve">i ulic </w:t>
      </w:r>
      <w:r w:rsidRPr="00BE5C49">
        <w:rPr>
          <w:rFonts w:ascii="Times New Roman" w:hAnsi="Times New Roman" w:cs="Times New Roman"/>
          <w:sz w:val="24"/>
          <w:szCs w:val="24"/>
        </w:rPr>
        <w:t>objętych umową</w:t>
      </w:r>
      <w:r w:rsidR="00555B2A">
        <w:rPr>
          <w:rFonts w:ascii="Times New Roman" w:hAnsi="Times New Roman" w:cs="Times New Roman"/>
          <w:sz w:val="24"/>
          <w:szCs w:val="24"/>
        </w:rPr>
        <w:t xml:space="preserve"> </w:t>
      </w:r>
      <w:r w:rsidR="00383FA9">
        <w:rPr>
          <w:rFonts w:ascii="Times New Roman" w:hAnsi="Times New Roman" w:cs="Times New Roman"/>
          <w:sz w:val="24"/>
          <w:szCs w:val="24"/>
        </w:rPr>
        <w:t>– załącznik nr 2</w:t>
      </w:r>
    </w:p>
    <w:p w:rsidR="00BE5C49" w:rsidRPr="00BE5C49" w:rsidRDefault="00F7093C" w:rsidP="0021190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Prze</w:t>
      </w:r>
      <w:r w:rsidR="00BE5C49" w:rsidRPr="00BE5C49">
        <w:rPr>
          <w:rFonts w:ascii="Times New Roman" w:hAnsi="Times New Roman" w:cs="Times New Roman"/>
          <w:sz w:val="24"/>
          <w:szCs w:val="24"/>
        </w:rPr>
        <w:t>d</w:t>
      </w:r>
      <w:r w:rsidRPr="00BE5C49">
        <w:rPr>
          <w:rFonts w:ascii="Times New Roman" w:hAnsi="Times New Roman" w:cs="Times New Roman"/>
          <w:sz w:val="24"/>
          <w:szCs w:val="24"/>
        </w:rPr>
        <w:t>miot</w:t>
      </w:r>
      <w:r w:rsidR="00BE5C49" w:rsidRPr="00BE5C49">
        <w:rPr>
          <w:rFonts w:ascii="Times New Roman" w:hAnsi="Times New Roman" w:cs="Times New Roman"/>
          <w:sz w:val="24"/>
          <w:szCs w:val="24"/>
        </w:rPr>
        <w:t xml:space="preserve"> </w:t>
      </w:r>
      <w:r w:rsidRPr="00BE5C49">
        <w:rPr>
          <w:rFonts w:ascii="Times New Roman" w:hAnsi="Times New Roman" w:cs="Times New Roman"/>
          <w:sz w:val="24"/>
          <w:szCs w:val="24"/>
        </w:rPr>
        <w:t>umowy zostanie wykonany zgodnie ze Szczeg</w:t>
      </w:r>
      <w:r w:rsidR="00BE5C49" w:rsidRPr="00BE5C49">
        <w:rPr>
          <w:rFonts w:ascii="Times New Roman" w:hAnsi="Times New Roman" w:cs="Times New Roman"/>
          <w:sz w:val="24"/>
          <w:szCs w:val="24"/>
        </w:rPr>
        <w:t>óło</w:t>
      </w:r>
      <w:r w:rsidRPr="00BE5C49">
        <w:rPr>
          <w:rFonts w:ascii="Times New Roman" w:hAnsi="Times New Roman" w:cs="Times New Roman"/>
          <w:sz w:val="24"/>
          <w:szCs w:val="24"/>
        </w:rPr>
        <w:t>w</w:t>
      </w:r>
      <w:r w:rsidR="00BE5C49" w:rsidRPr="00BE5C49">
        <w:rPr>
          <w:rFonts w:ascii="Times New Roman" w:hAnsi="Times New Roman" w:cs="Times New Roman"/>
          <w:sz w:val="24"/>
          <w:szCs w:val="24"/>
        </w:rPr>
        <w:t>ą</w:t>
      </w:r>
      <w:r w:rsidRPr="00BE5C49">
        <w:rPr>
          <w:rFonts w:ascii="Times New Roman" w:hAnsi="Times New Roman" w:cs="Times New Roman"/>
          <w:sz w:val="24"/>
          <w:szCs w:val="24"/>
        </w:rPr>
        <w:t xml:space="preserve"> specyfikacj</w:t>
      </w:r>
      <w:r w:rsidR="00BE5C49" w:rsidRPr="00BE5C49">
        <w:rPr>
          <w:rFonts w:ascii="Times New Roman" w:hAnsi="Times New Roman" w:cs="Times New Roman"/>
          <w:sz w:val="24"/>
          <w:szCs w:val="24"/>
        </w:rPr>
        <w:t>ą</w:t>
      </w:r>
      <w:r w:rsidRPr="00BE5C49">
        <w:rPr>
          <w:rFonts w:ascii="Times New Roman" w:hAnsi="Times New Roman" w:cs="Times New Roman"/>
          <w:sz w:val="24"/>
          <w:szCs w:val="24"/>
        </w:rPr>
        <w:t xml:space="preserve"> techniczną, warunkami oznakowani</w:t>
      </w:r>
      <w:r w:rsidR="00BE5C49" w:rsidRPr="00BE5C49">
        <w:rPr>
          <w:rFonts w:ascii="Times New Roman" w:hAnsi="Times New Roman" w:cs="Times New Roman"/>
          <w:sz w:val="24"/>
          <w:szCs w:val="24"/>
        </w:rPr>
        <w:t>a</w:t>
      </w:r>
      <w:r w:rsidRPr="00BE5C49">
        <w:rPr>
          <w:rFonts w:ascii="Times New Roman" w:hAnsi="Times New Roman" w:cs="Times New Roman"/>
          <w:sz w:val="24"/>
          <w:szCs w:val="24"/>
        </w:rPr>
        <w:t xml:space="preserve"> </w:t>
      </w:r>
      <w:r w:rsidR="00BE5C49" w:rsidRPr="00BE5C49">
        <w:rPr>
          <w:rFonts w:ascii="Times New Roman" w:hAnsi="Times New Roman" w:cs="Times New Roman"/>
          <w:sz w:val="24"/>
          <w:szCs w:val="24"/>
        </w:rPr>
        <w:t xml:space="preserve">robót drogowych, zasadami wiedzy technicznej </w:t>
      </w:r>
      <w:r w:rsidR="009F53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5C49" w:rsidRPr="00BE5C49">
        <w:rPr>
          <w:rFonts w:ascii="Times New Roman" w:hAnsi="Times New Roman" w:cs="Times New Roman"/>
          <w:sz w:val="24"/>
          <w:szCs w:val="24"/>
        </w:rPr>
        <w:t>i obowiązującymi przepisami.</w:t>
      </w:r>
    </w:p>
    <w:p w:rsidR="00F7093C" w:rsidRPr="00BE5C49" w:rsidRDefault="00F7093C" w:rsidP="0021190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Materiały do oznakowania poziomego, o którym mowa w ust.2 powinny odpowiadać co do jakości wymaganiom określonym w obowiązujących przepisach .</w:t>
      </w:r>
    </w:p>
    <w:p w:rsidR="00045180" w:rsidRDefault="00045180" w:rsidP="00B84D1C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:rsidR="00FB7BBE" w:rsidRDefault="00A83AF9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BA68E7">
        <w:rPr>
          <w:b/>
        </w:rPr>
        <w:t>2</w:t>
      </w:r>
    </w:p>
    <w:p w:rsidR="00045180" w:rsidRDefault="00045180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:rsidR="00CF35D6" w:rsidRDefault="00FB7BBE" w:rsidP="004937F8">
      <w:pPr>
        <w:ind w:left="284" w:hanging="284"/>
        <w:jc w:val="both"/>
        <w:rPr>
          <w:b/>
        </w:rPr>
      </w:pPr>
      <w:r>
        <w:t xml:space="preserve">1. </w:t>
      </w:r>
      <w:r w:rsidRPr="00FB7BBE">
        <w:t xml:space="preserve">Wykonawca zobowiązuje się do zrealizowania Zamówienia określonego w § 1 niniejszej umowy, </w:t>
      </w:r>
      <w:r w:rsidR="00CF35D6">
        <w:t xml:space="preserve">   </w:t>
      </w:r>
      <w:r w:rsidRPr="00FB7BBE">
        <w:t>w terminie</w:t>
      </w:r>
      <w:r w:rsidR="004937F8">
        <w:t xml:space="preserve"> </w:t>
      </w:r>
      <w:r w:rsidR="00225344">
        <w:t>do</w:t>
      </w:r>
      <w:r w:rsidR="004937F8">
        <w:t xml:space="preserve"> dnia </w:t>
      </w:r>
      <w:r w:rsidR="00225344">
        <w:t xml:space="preserve"> </w:t>
      </w:r>
      <w:r w:rsidR="00CE3817">
        <w:t>………………………………</w:t>
      </w:r>
      <w:r w:rsidR="00CE3817">
        <w:rPr>
          <w:b/>
        </w:rPr>
        <w:t xml:space="preserve"> roku</w:t>
      </w:r>
    </w:p>
    <w:p w:rsidR="00F52F42" w:rsidRDefault="000860C8" w:rsidP="008741F2">
      <w:pPr>
        <w:ind w:left="426" w:hanging="426"/>
        <w:jc w:val="both"/>
        <w:rPr>
          <w:b/>
        </w:rPr>
      </w:pPr>
      <w:r w:rsidRPr="00B84D1C">
        <w:t>2.  W przypadku wystąpienia okoliczności niezależnych od Wykonawcy, skutkujących niemożliwością zakończenia rozpoczętych prac, w terminie wskazanym w ust. 1, termin ten może ulec przedłużeniu jedynie o okres trwania tych okoliczności. Taka zmiana może nastąpić tylko na podstawie udokumentowanego pisemnego wniosku Wykonawcy, za zgodą Zamawiającego.</w:t>
      </w:r>
    </w:p>
    <w:p w:rsidR="00045180" w:rsidRPr="00600948" w:rsidRDefault="00F403AC" w:rsidP="0004518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>§</w:t>
      </w:r>
      <w:r w:rsidR="00BA68E7">
        <w:rPr>
          <w:b/>
        </w:rPr>
        <w:t xml:space="preserve"> 3</w:t>
      </w:r>
    </w:p>
    <w:p w:rsidR="00F403AC" w:rsidRPr="007E79A3" w:rsidRDefault="00F403AC" w:rsidP="0021190B">
      <w:pPr>
        <w:pStyle w:val="Tytu"/>
        <w:numPr>
          <w:ilvl w:val="0"/>
          <w:numId w:val="3"/>
        </w:numPr>
        <w:tabs>
          <w:tab w:val="left" w:pos="142"/>
        </w:tabs>
        <w:spacing w:line="276" w:lineRule="auto"/>
        <w:ind w:left="426" w:hanging="295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 xml:space="preserve">Wykonawca oświadcza, że posiada środki, sprzęt oraz doświadczenie niezbędne do wykonania przedmiotu umowy. </w:t>
      </w:r>
    </w:p>
    <w:p w:rsidR="0002719D" w:rsidRDefault="00F403AC" w:rsidP="0021190B">
      <w:pPr>
        <w:pStyle w:val="Tytu"/>
        <w:numPr>
          <w:ilvl w:val="0"/>
          <w:numId w:val="3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>Wykon</w:t>
      </w:r>
      <w:r w:rsidR="00CF35D6">
        <w:rPr>
          <w:b w:val="0"/>
          <w:sz w:val="24"/>
          <w:szCs w:val="24"/>
        </w:rPr>
        <w:t>awca wykona przedmiot umowy samodzielnie.</w:t>
      </w:r>
    </w:p>
    <w:p w:rsidR="008741F2" w:rsidRDefault="008741F2" w:rsidP="008741F2">
      <w:pPr>
        <w:pStyle w:val="Tytu"/>
        <w:spacing w:line="276" w:lineRule="auto"/>
        <w:jc w:val="both"/>
        <w:rPr>
          <w:b w:val="0"/>
          <w:sz w:val="24"/>
          <w:szCs w:val="24"/>
        </w:rPr>
      </w:pPr>
    </w:p>
    <w:p w:rsidR="008741F2" w:rsidRPr="00275879" w:rsidRDefault="008741F2" w:rsidP="008741F2">
      <w:pPr>
        <w:pStyle w:val="Tytu"/>
        <w:spacing w:line="276" w:lineRule="auto"/>
        <w:jc w:val="both"/>
        <w:rPr>
          <w:b w:val="0"/>
          <w:sz w:val="24"/>
          <w:szCs w:val="24"/>
        </w:rPr>
      </w:pPr>
    </w:p>
    <w:p w:rsidR="00B84D1C" w:rsidRDefault="00CF35D6" w:rsidP="0021190B">
      <w:pPr>
        <w:pStyle w:val="Tytu"/>
        <w:numPr>
          <w:ilvl w:val="0"/>
          <w:numId w:val="3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8D0AC1">
        <w:rPr>
          <w:b w:val="0"/>
          <w:sz w:val="24"/>
          <w:szCs w:val="24"/>
        </w:rPr>
        <w:t xml:space="preserve">Wykonawca zobowiązany jest  do powiadomienia  </w:t>
      </w:r>
      <w:r w:rsidR="008D0AC1" w:rsidRPr="008D0AC1">
        <w:rPr>
          <w:b w:val="0"/>
          <w:sz w:val="24"/>
          <w:szCs w:val="24"/>
        </w:rPr>
        <w:t xml:space="preserve">osoby wskazanej w </w:t>
      </w:r>
      <w:r w:rsidR="008D0AC1">
        <w:rPr>
          <w:b w:val="0"/>
          <w:sz w:val="24"/>
          <w:szCs w:val="24"/>
        </w:rPr>
        <w:t xml:space="preserve">§ </w:t>
      </w:r>
      <w:r w:rsidR="00555B2A">
        <w:rPr>
          <w:b w:val="0"/>
          <w:sz w:val="24"/>
          <w:szCs w:val="24"/>
        </w:rPr>
        <w:t>6</w:t>
      </w:r>
      <w:r w:rsidR="008D0AC1">
        <w:rPr>
          <w:b w:val="0"/>
          <w:sz w:val="24"/>
          <w:szCs w:val="24"/>
        </w:rPr>
        <w:t xml:space="preserve"> niniejszej umowy  </w:t>
      </w:r>
      <w:r w:rsidRPr="008D0AC1">
        <w:rPr>
          <w:b w:val="0"/>
          <w:sz w:val="24"/>
          <w:szCs w:val="24"/>
        </w:rPr>
        <w:t>o terminie rozpoczęcia</w:t>
      </w:r>
      <w:r w:rsidR="008D0AC1" w:rsidRPr="008D0AC1">
        <w:rPr>
          <w:b w:val="0"/>
          <w:sz w:val="24"/>
          <w:szCs w:val="24"/>
        </w:rPr>
        <w:t xml:space="preserve"> </w:t>
      </w:r>
      <w:r w:rsidR="008D0AC1">
        <w:rPr>
          <w:b w:val="0"/>
          <w:sz w:val="24"/>
          <w:szCs w:val="24"/>
        </w:rPr>
        <w:t xml:space="preserve"> </w:t>
      </w:r>
      <w:r w:rsidR="008D0AC1" w:rsidRPr="008D0AC1">
        <w:rPr>
          <w:b w:val="0"/>
          <w:sz w:val="24"/>
          <w:szCs w:val="24"/>
        </w:rPr>
        <w:t xml:space="preserve">i zakończenia </w:t>
      </w:r>
      <w:r w:rsidR="004937F8">
        <w:rPr>
          <w:b w:val="0"/>
          <w:sz w:val="24"/>
          <w:szCs w:val="24"/>
        </w:rPr>
        <w:t>usługi</w:t>
      </w:r>
      <w:r w:rsidR="008D0AC1" w:rsidRPr="008D0AC1">
        <w:rPr>
          <w:b w:val="0"/>
          <w:sz w:val="24"/>
          <w:szCs w:val="24"/>
        </w:rPr>
        <w:t xml:space="preserve">  na danym odcinku drogi.</w:t>
      </w:r>
    </w:p>
    <w:p w:rsidR="00B84D1C" w:rsidRDefault="00B84D1C" w:rsidP="00045180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F40DBE" w:rsidRDefault="00F40DBE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BA68E7">
        <w:rPr>
          <w:rFonts w:ascii="Times New Roman" w:hAnsi="Times New Roman"/>
          <w:b/>
          <w:sz w:val="24"/>
          <w:szCs w:val="24"/>
        </w:rPr>
        <w:t xml:space="preserve"> 4</w:t>
      </w:r>
    </w:p>
    <w:p w:rsidR="00BA68E7" w:rsidRPr="00BC3C19" w:rsidRDefault="00BA68E7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Na </w:t>
      </w:r>
      <w:r w:rsidR="008D0AC1" w:rsidRPr="00BC3C19">
        <w:rPr>
          <w:rFonts w:ascii="Times New Roman" w:hAnsi="Times New Roman" w:cs="Times New Roman"/>
          <w:sz w:val="24"/>
          <w:szCs w:val="24"/>
        </w:rPr>
        <w:t>podstawie złożonej oferty wraz z kosztorysem ofertowym, któr</w:t>
      </w:r>
      <w:r w:rsidR="00383FA9">
        <w:rPr>
          <w:rFonts w:ascii="Times New Roman" w:hAnsi="Times New Roman" w:cs="Times New Roman"/>
          <w:sz w:val="24"/>
          <w:szCs w:val="24"/>
        </w:rPr>
        <w:t>y</w:t>
      </w:r>
      <w:r w:rsidRPr="00BC3C19">
        <w:rPr>
          <w:rFonts w:ascii="Times New Roman" w:hAnsi="Times New Roman" w:cs="Times New Roman"/>
          <w:sz w:val="24"/>
          <w:szCs w:val="24"/>
        </w:rPr>
        <w:t xml:space="preserve"> stanowi </w:t>
      </w:r>
      <w:r w:rsidR="00383FA9">
        <w:rPr>
          <w:rFonts w:ascii="Times New Roman" w:hAnsi="Times New Roman" w:cs="Times New Roman"/>
          <w:sz w:val="24"/>
          <w:szCs w:val="24"/>
        </w:rPr>
        <w:t>załącznik nr …. do nini</w:t>
      </w:r>
      <w:r w:rsidRPr="00BC3C19">
        <w:rPr>
          <w:rFonts w:ascii="Times New Roman" w:hAnsi="Times New Roman" w:cs="Times New Roman"/>
          <w:sz w:val="24"/>
          <w:szCs w:val="24"/>
        </w:rPr>
        <w:t>ejszej um</w:t>
      </w:r>
      <w:r w:rsidR="00817D8C" w:rsidRPr="00BC3C19">
        <w:rPr>
          <w:rFonts w:ascii="Times New Roman" w:hAnsi="Times New Roman" w:cs="Times New Roman"/>
          <w:sz w:val="24"/>
          <w:szCs w:val="24"/>
        </w:rPr>
        <w:t>owy ustala się następujące ceny</w:t>
      </w:r>
      <w:r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="00A83AF9"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 xml:space="preserve">za </w:t>
      </w:r>
      <w:r w:rsidRPr="00BC3C19">
        <w:rPr>
          <w:rFonts w:ascii="Times New Roman" w:hAnsi="Times New Roman" w:cs="Times New Roman"/>
          <w:b/>
          <w:sz w:val="24"/>
          <w:szCs w:val="24"/>
        </w:rPr>
        <w:t>m</w:t>
      </w:r>
      <w:r w:rsidR="00F93EBE" w:rsidRPr="00BC3C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 xml:space="preserve">wykonania usługi: </w:t>
      </w:r>
    </w:p>
    <w:p w:rsidR="00BA68E7" w:rsidRPr="00BC3C19" w:rsidRDefault="00F93EBE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Oznakowanie cienkowarstwowe</w:t>
      </w:r>
      <w:r w:rsidR="00383FA9">
        <w:rPr>
          <w:rFonts w:ascii="Times New Roman" w:hAnsi="Times New Roman" w:cs="Times New Roman"/>
          <w:sz w:val="24"/>
          <w:szCs w:val="24"/>
        </w:rPr>
        <w:t xml:space="preserve"> farba akrylową</w:t>
      </w:r>
      <w:r w:rsidRPr="00BC3C19">
        <w:rPr>
          <w:rFonts w:ascii="Times New Roman" w:hAnsi="Times New Roman" w:cs="Times New Roman"/>
          <w:sz w:val="24"/>
          <w:szCs w:val="24"/>
        </w:rPr>
        <w:t>:</w:t>
      </w:r>
    </w:p>
    <w:p w:rsidR="00BA68E7" w:rsidRPr="00BC3C19" w:rsidRDefault="0002719D" w:rsidP="00BC3C19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netto </w:t>
      </w:r>
      <w:r w:rsidR="00275879" w:rsidRPr="00BC3C19">
        <w:rPr>
          <w:rFonts w:ascii="Times New Roman" w:hAnsi="Times New Roman" w:cs="Times New Roman"/>
          <w:sz w:val="24"/>
          <w:szCs w:val="24"/>
        </w:rPr>
        <w:t>……………</w:t>
      </w:r>
      <w:r w:rsidR="007A2631" w:rsidRPr="00BC3C19">
        <w:rPr>
          <w:rFonts w:ascii="Times New Roman" w:hAnsi="Times New Roman" w:cs="Times New Roman"/>
          <w:sz w:val="24"/>
          <w:szCs w:val="24"/>
        </w:rPr>
        <w:t xml:space="preserve"> zł/m</w:t>
      </w:r>
      <w:r w:rsidR="00406484" w:rsidRPr="00BC3C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2631" w:rsidRPr="00BC3C19">
        <w:rPr>
          <w:rFonts w:ascii="Times New Roman" w:hAnsi="Times New Roman" w:cs="Times New Roman"/>
          <w:sz w:val="24"/>
          <w:szCs w:val="24"/>
        </w:rPr>
        <w:t xml:space="preserve"> + VAT …</w:t>
      </w:r>
      <w:r w:rsidRPr="00BC3C19">
        <w:rPr>
          <w:rFonts w:ascii="Times New Roman" w:hAnsi="Times New Roman" w:cs="Times New Roman"/>
          <w:sz w:val="24"/>
          <w:szCs w:val="24"/>
        </w:rPr>
        <w:t>% tj</w:t>
      </w:r>
      <w:r w:rsidR="00383FA9">
        <w:rPr>
          <w:rFonts w:ascii="Times New Roman" w:hAnsi="Times New Roman" w:cs="Times New Roman"/>
          <w:sz w:val="24"/>
          <w:szCs w:val="24"/>
        </w:rPr>
        <w:t>.</w:t>
      </w:r>
      <w:r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="00275879" w:rsidRPr="00BC3C19">
        <w:rPr>
          <w:rFonts w:ascii="Times New Roman" w:hAnsi="Times New Roman" w:cs="Times New Roman"/>
          <w:sz w:val="24"/>
          <w:szCs w:val="24"/>
        </w:rPr>
        <w:t>……….…….</w:t>
      </w:r>
      <w:r w:rsidR="00BA68E7" w:rsidRPr="00BC3C19">
        <w:rPr>
          <w:rFonts w:ascii="Times New Roman" w:hAnsi="Times New Roman" w:cs="Times New Roman"/>
          <w:sz w:val="24"/>
          <w:szCs w:val="24"/>
        </w:rPr>
        <w:t xml:space="preserve">zł = </w:t>
      </w:r>
      <w:r w:rsidRPr="00BC3C19">
        <w:rPr>
          <w:rFonts w:ascii="Times New Roman" w:hAnsi="Times New Roman" w:cs="Times New Roman"/>
          <w:b/>
          <w:sz w:val="24"/>
          <w:szCs w:val="24"/>
        </w:rPr>
        <w:t xml:space="preserve">brutto </w:t>
      </w:r>
      <w:r w:rsidR="00275879" w:rsidRPr="00BC3C19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BA68E7" w:rsidRPr="00BC3C19">
        <w:rPr>
          <w:rFonts w:ascii="Times New Roman" w:hAnsi="Times New Roman" w:cs="Times New Roman"/>
          <w:b/>
          <w:sz w:val="24"/>
          <w:szCs w:val="24"/>
        </w:rPr>
        <w:t xml:space="preserve"> zł/m</w:t>
      </w:r>
      <w:r w:rsidR="00406484" w:rsidRPr="00BC3C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BA68E7" w:rsidRPr="00BC3C19" w:rsidRDefault="00F93EBE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Oznakowanie grubowarstwowe strukturalne</w:t>
      </w:r>
      <w:r w:rsidR="00383FA9">
        <w:rPr>
          <w:rFonts w:ascii="Times New Roman" w:hAnsi="Times New Roman" w:cs="Times New Roman"/>
          <w:sz w:val="24"/>
          <w:szCs w:val="24"/>
        </w:rPr>
        <w:t>:</w:t>
      </w:r>
    </w:p>
    <w:p w:rsidR="00A83AF9" w:rsidRPr="00BC3C19" w:rsidRDefault="0002719D" w:rsidP="00BC3C19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netto </w:t>
      </w:r>
      <w:r w:rsidR="00275879" w:rsidRPr="00BC3C19">
        <w:rPr>
          <w:rFonts w:ascii="Times New Roman" w:hAnsi="Times New Roman" w:cs="Times New Roman"/>
          <w:sz w:val="24"/>
          <w:szCs w:val="24"/>
        </w:rPr>
        <w:t>……………</w:t>
      </w:r>
      <w:r w:rsidR="007A2631" w:rsidRPr="00BC3C19">
        <w:rPr>
          <w:rFonts w:ascii="Times New Roman" w:hAnsi="Times New Roman" w:cs="Times New Roman"/>
          <w:sz w:val="24"/>
          <w:szCs w:val="24"/>
        </w:rPr>
        <w:t xml:space="preserve"> zł/m</w:t>
      </w:r>
      <w:r w:rsidR="00406484" w:rsidRPr="00BC3C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2631" w:rsidRPr="00BC3C19">
        <w:rPr>
          <w:rFonts w:ascii="Times New Roman" w:hAnsi="Times New Roman" w:cs="Times New Roman"/>
          <w:sz w:val="24"/>
          <w:szCs w:val="24"/>
        </w:rPr>
        <w:t xml:space="preserve"> + VAT ….</w:t>
      </w:r>
      <w:r w:rsidRPr="00BC3C19">
        <w:rPr>
          <w:rFonts w:ascii="Times New Roman" w:hAnsi="Times New Roman" w:cs="Times New Roman"/>
          <w:sz w:val="24"/>
          <w:szCs w:val="24"/>
        </w:rPr>
        <w:t>% tj</w:t>
      </w:r>
      <w:r w:rsidR="00383FA9">
        <w:rPr>
          <w:rFonts w:ascii="Times New Roman" w:hAnsi="Times New Roman" w:cs="Times New Roman"/>
          <w:sz w:val="24"/>
          <w:szCs w:val="24"/>
        </w:rPr>
        <w:t>.</w:t>
      </w:r>
      <w:r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="00275879" w:rsidRPr="00BC3C19">
        <w:rPr>
          <w:rFonts w:ascii="Times New Roman" w:hAnsi="Times New Roman" w:cs="Times New Roman"/>
          <w:sz w:val="24"/>
          <w:szCs w:val="24"/>
        </w:rPr>
        <w:t>……………..</w:t>
      </w:r>
      <w:r w:rsidR="00BA68E7" w:rsidRPr="00BC3C19">
        <w:rPr>
          <w:rFonts w:ascii="Times New Roman" w:hAnsi="Times New Roman" w:cs="Times New Roman"/>
          <w:sz w:val="24"/>
          <w:szCs w:val="24"/>
        </w:rPr>
        <w:t xml:space="preserve">zł = </w:t>
      </w:r>
      <w:r w:rsidRPr="00BC3C19">
        <w:rPr>
          <w:rFonts w:ascii="Times New Roman" w:hAnsi="Times New Roman" w:cs="Times New Roman"/>
          <w:b/>
          <w:sz w:val="24"/>
          <w:szCs w:val="24"/>
        </w:rPr>
        <w:t xml:space="preserve">brutto </w:t>
      </w:r>
      <w:r w:rsidR="00275879" w:rsidRPr="00BC3C19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BA68E7" w:rsidRPr="00BC3C19">
        <w:rPr>
          <w:rFonts w:ascii="Times New Roman" w:hAnsi="Times New Roman" w:cs="Times New Roman"/>
          <w:b/>
          <w:sz w:val="24"/>
          <w:szCs w:val="24"/>
        </w:rPr>
        <w:t>zł/m</w:t>
      </w:r>
      <w:r w:rsidR="00406484" w:rsidRPr="00BC3C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4D716B" w:rsidRPr="00383FA9" w:rsidRDefault="00833E36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FA9">
        <w:rPr>
          <w:rFonts w:ascii="Times New Roman" w:hAnsi="Times New Roman" w:cs="Times New Roman"/>
          <w:sz w:val="24"/>
          <w:szCs w:val="24"/>
        </w:rPr>
        <w:t>Cen</w:t>
      </w:r>
      <w:r w:rsidR="00917893" w:rsidRPr="00383FA9">
        <w:rPr>
          <w:rFonts w:ascii="Times New Roman" w:hAnsi="Times New Roman" w:cs="Times New Roman"/>
          <w:sz w:val="24"/>
          <w:szCs w:val="24"/>
        </w:rPr>
        <w:t>y</w:t>
      </w:r>
      <w:r w:rsidRPr="00383FA9">
        <w:rPr>
          <w:rFonts w:ascii="Times New Roman" w:hAnsi="Times New Roman" w:cs="Times New Roman"/>
          <w:sz w:val="24"/>
          <w:szCs w:val="24"/>
        </w:rPr>
        <w:t xml:space="preserve"> jednost</w:t>
      </w:r>
      <w:r w:rsidR="004D716B" w:rsidRPr="00383FA9">
        <w:rPr>
          <w:rFonts w:ascii="Times New Roman" w:hAnsi="Times New Roman" w:cs="Times New Roman"/>
          <w:sz w:val="24"/>
          <w:szCs w:val="24"/>
        </w:rPr>
        <w:t>kow</w:t>
      </w:r>
      <w:r w:rsidR="00917893" w:rsidRPr="00383FA9">
        <w:rPr>
          <w:rFonts w:ascii="Times New Roman" w:hAnsi="Times New Roman" w:cs="Times New Roman"/>
          <w:sz w:val="24"/>
          <w:szCs w:val="24"/>
        </w:rPr>
        <w:t>e</w:t>
      </w:r>
      <w:r w:rsidR="004D716B" w:rsidRPr="00383FA9">
        <w:rPr>
          <w:rFonts w:ascii="Times New Roman" w:hAnsi="Times New Roman" w:cs="Times New Roman"/>
          <w:sz w:val="24"/>
          <w:szCs w:val="24"/>
        </w:rPr>
        <w:t xml:space="preserve"> </w:t>
      </w:r>
      <w:r w:rsidR="00383FA9" w:rsidRPr="00383FA9">
        <w:rPr>
          <w:rFonts w:ascii="Times New Roman" w:hAnsi="Times New Roman" w:cs="Times New Roman"/>
          <w:sz w:val="24"/>
          <w:szCs w:val="24"/>
        </w:rPr>
        <w:t>podane</w:t>
      </w:r>
      <w:r w:rsidR="004D716B" w:rsidRPr="00383FA9">
        <w:rPr>
          <w:rFonts w:ascii="Times New Roman" w:hAnsi="Times New Roman" w:cs="Times New Roman"/>
          <w:sz w:val="24"/>
          <w:szCs w:val="24"/>
        </w:rPr>
        <w:t xml:space="preserve"> przez Wykonawcę określa</w:t>
      </w:r>
      <w:r w:rsidR="00917893" w:rsidRPr="00383FA9">
        <w:rPr>
          <w:rFonts w:ascii="Times New Roman" w:hAnsi="Times New Roman" w:cs="Times New Roman"/>
          <w:sz w:val="24"/>
          <w:szCs w:val="24"/>
        </w:rPr>
        <w:t>ją</w:t>
      </w:r>
      <w:r w:rsidR="004D716B" w:rsidRPr="00383FA9">
        <w:rPr>
          <w:rFonts w:ascii="Times New Roman" w:hAnsi="Times New Roman" w:cs="Times New Roman"/>
          <w:sz w:val="24"/>
          <w:szCs w:val="24"/>
        </w:rPr>
        <w:t xml:space="preserve"> wszystkie koszty jakie Wykonawca poniesie z tytułu realizacji przedmiotu umowy.</w:t>
      </w:r>
    </w:p>
    <w:p w:rsidR="007A2631" w:rsidRPr="00383FA9" w:rsidRDefault="00BA68E7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FA9">
        <w:rPr>
          <w:rFonts w:ascii="Times New Roman" w:hAnsi="Times New Roman" w:cs="Times New Roman"/>
          <w:sz w:val="24"/>
          <w:szCs w:val="24"/>
        </w:rPr>
        <w:t>Ceny jednostkowe brutto wynikające z oferty</w:t>
      </w:r>
      <w:r w:rsidR="007A2631" w:rsidRPr="00383FA9">
        <w:rPr>
          <w:rFonts w:ascii="Times New Roman" w:hAnsi="Times New Roman" w:cs="Times New Roman"/>
          <w:sz w:val="24"/>
          <w:szCs w:val="24"/>
        </w:rPr>
        <w:t xml:space="preserve">  </w:t>
      </w:r>
      <w:r w:rsidR="007A2631" w:rsidRPr="00383FA9">
        <w:rPr>
          <w:rFonts w:ascii="Times New Roman" w:hAnsi="Times New Roman" w:cs="Times New Roman"/>
          <w:snapToGrid w:val="0"/>
          <w:sz w:val="24"/>
          <w:szCs w:val="24"/>
        </w:rPr>
        <w:t>mogą ulec zmianie w przypadku wprowadzenia urzędowej zmiany stawki podatku VAT.</w:t>
      </w:r>
    </w:p>
    <w:p w:rsidR="00A17DCD" w:rsidRPr="00BC3C19" w:rsidRDefault="00352B5B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Zamawiający p</w:t>
      </w:r>
      <w:r w:rsidR="007B238C" w:rsidRPr="00BC3C19">
        <w:rPr>
          <w:rFonts w:ascii="Times New Roman" w:hAnsi="Times New Roman" w:cs="Times New Roman"/>
          <w:sz w:val="24"/>
          <w:szCs w:val="24"/>
        </w:rPr>
        <w:t>rzewiduje możliwość zmiany ilości</w:t>
      </w:r>
      <w:r w:rsidRPr="00BC3C19">
        <w:rPr>
          <w:rFonts w:ascii="Times New Roman" w:hAnsi="Times New Roman" w:cs="Times New Roman"/>
          <w:sz w:val="24"/>
          <w:szCs w:val="24"/>
        </w:rPr>
        <w:t xml:space="preserve"> jednostek obmiarowych podanych w ofercie </w:t>
      </w:r>
      <w:r w:rsidRPr="00BC3C19">
        <w:rPr>
          <w:rFonts w:ascii="Times New Roman" w:hAnsi="Times New Roman" w:cs="Times New Roman"/>
          <w:bCs/>
          <w:sz w:val="24"/>
          <w:szCs w:val="24"/>
        </w:rPr>
        <w:t xml:space="preserve">do rzeczywistych potrzeb </w:t>
      </w:r>
      <w:r w:rsidR="00A17DCD" w:rsidRPr="00BC3C19">
        <w:rPr>
          <w:rFonts w:ascii="Times New Roman" w:hAnsi="Times New Roman" w:cs="Times New Roman"/>
          <w:bCs/>
          <w:sz w:val="24"/>
          <w:szCs w:val="24"/>
        </w:rPr>
        <w:t>ustalonych w oparciu o prowa</w:t>
      </w:r>
      <w:r w:rsidRPr="00BC3C19">
        <w:rPr>
          <w:rFonts w:ascii="Times New Roman" w:hAnsi="Times New Roman" w:cs="Times New Roman"/>
          <w:bCs/>
          <w:sz w:val="24"/>
          <w:szCs w:val="24"/>
        </w:rPr>
        <w:t xml:space="preserve">dzone przeglądy </w:t>
      </w:r>
      <w:r w:rsidR="00F93EBE" w:rsidRPr="00BC3C19">
        <w:rPr>
          <w:rFonts w:ascii="Times New Roman" w:hAnsi="Times New Roman" w:cs="Times New Roman"/>
          <w:bCs/>
          <w:sz w:val="24"/>
          <w:szCs w:val="24"/>
        </w:rPr>
        <w:t>oznakowania poziomego dróg powiatowych</w:t>
      </w:r>
      <w:r w:rsidRPr="00BC3C19">
        <w:rPr>
          <w:rFonts w:ascii="Times New Roman" w:hAnsi="Times New Roman" w:cs="Times New Roman"/>
          <w:bCs/>
          <w:sz w:val="24"/>
          <w:szCs w:val="24"/>
        </w:rPr>
        <w:t xml:space="preserve"> przez Zamawiającego</w:t>
      </w:r>
      <w:r w:rsidR="00A17DCD" w:rsidRPr="00BC3C19">
        <w:rPr>
          <w:rFonts w:ascii="Times New Roman" w:hAnsi="Times New Roman" w:cs="Times New Roman"/>
          <w:bCs/>
          <w:sz w:val="24"/>
          <w:szCs w:val="24"/>
        </w:rPr>
        <w:t>.</w:t>
      </w:r>
    </w:p>
    <w:p w:rsidR="00D23FBC" w:rsidRPr="00BC3C19" w:rsidRDefault="00D23FBC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Wynagrodzenie za wyko</w:t>
      </w:r>
      <w:r w:rsidR="004D716B" w:rsidRPr="00BC3C19">
        <w:rPr>
          <w:rFonts w:ascii="Times New Roman" w:hAnsi="Times New Roman" w:cs="Times New Roman"/>
          <w:sz w:val="24"/>
          <w:szCs w:val="24"/>
        </w:rPr>
        <w:t>na</w:t>
      </w:r>
      <w:r w:rsidRPr="00BC3C19">
        <w:rPr>
          <w:rFonts w:ascii="Times New Roman" w:hAnsi="Times New Roman" w:cs="Times New Roman"/>
          <w:sz w:val="24"/>
          <w:szCs w:val="24"/>
        </w:rPr>
        <w:t>nie całego zakresu przedmiotu umowy określonego w § 1 umowy strony ustalają, zgodnie z ofertą wykonawcy:</w:t>
      </w:r>
    </w:p>
    <w:p w:rsidR="00D23FBC" w:rsidRPr="00BC3C19" w:rsidRDefault="00D23FBC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na kwotę netto                ………………………</w:t>
      </w:r>
      <w:r w:rsidR="00917893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zł.</w:t>
      </w:r>
    </w:p>
    <w:p w:rsidR="00D23FBC" w:rsidRPr="00BC3C19" w:rsidRDefault="00D23FBC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plus podatek Vat  …%    …………………</w:t>
      </w:r>
      <w:r w:rsidR="00917893">
        <w:rPr>
          <w:rFonts w:ascii="Times New Roman" w:hAnsi="Times New Roman" w:cs="Times New Roman"/>
          <w:sz w:val="24"/>
          <w:szCs w:val="24"/>
        </w:rPr>
        <w:t>…</w:t>
      </w:r>
      <w:r w:rsidRPr="00BC3C19">
        <w:rPr>
          <w:rFonts w:ascii="Times New Roman" w:hAnsi="Times New Roman" w:cs="Times New Roman"/>
          <w:sz w:val="24"/>
          <w:szCs w:val="24"/>
        </w:rPr>
        <w:t>…</w:t>
      </w:r>
      <w:r w:rsidR="00917893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zł.</w:t>
      </w:r>
    </w:p>
    <w:p w:rsidR="00D23FBC" w:rsidRPr="00BC3C19" w:rsidRDefault="00D23FBC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co stanowi kwotę brutto …………………….…</w:t>
      </w:r>
      <w:r w:rsidR="00917893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zł.</w:t>
      </w:r>
    </w:p>
    <w:p w:rsidR="00770B81" w:rsidRDefault="00F40DBE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Strony ustalają, że wynagrodzenie za wykonanie przedmiotu umowy stanowić będzie iloczyn cen jednostkowych </w:t>
      </w:r>
      <w:r w:rsidR="00BA68E7" w:rsidRPr="00BC3C19">
        <w:rPr>
          <w:rFonts w:ascii="Times New Roman" w:hAnsi="Times New Roman" w:cs="Times New Roman"/>
          <w:sz w:val="24"/>
          <w:szCs w:val="24"/>
        </w:rPr>
        <w:t>określonych w</w:t>
      </w:r>
      <w:r w:rsidRPr="00BC3C19">
        <w:rPr>
          <w:rFonts w:ascii="Times New Roman" w:hAnsi="Times New Roman" w:cs="Times New Roman"/>
          <w:sz w:val="24"/>
          <w:szCs w:val="24"/>
        </w:rPr>
        <w:t xml:space="preserve"> ust. 1 i ilości potw</w:t>
      </w:r>
      <w:r w:rsidR="00842701" w:rsidRPr="00BC3C19">
        <w:rPr>
          <w:rFonts w:ascii="Times New Roman" w:hAnsi="Times New Roman" w:cs="Times New Roman"/>
          <w:sz w:val="24"/>
          <w:szCs w:val="24"/>
        </w:rPr>
        <w:t xml:space="preserve">ierdzonych przez Zamawiającego </w:t>
      </w:r>
      <w:r w:rsidR="00F95C89" w:rsidRPr="00BC3C19">
        <w:rPr>
          <w:rFonts w:ascii="Times New Roman" w:hAnsi="Times New Roman" w:cs="Times New Roman"/>
          <w:sz w:val="24"/>
          <w:szCs w:val="24"/>
        </w:rPr>
        <w:t>oznakowania poziomego</w:t>
      </w:r>
      <w:r w:rsidRPr="00BC3C19">
        <w:rPr>
          <w:rFonts w:ascii="Times New Roman" w:hAnsi="Times New Roman" w:cs="Times New Roman"/>
          <w:sz w:val="24"/>
          <w:szCs w:val="24"/>
        </w:rPr>
        <w:t>.</w:t>
      </w:r>
    </w:p>
    <w:p w:rsidR="00555B2A" w:rsidRPr="00917893" w:rsidRDefault="00555B2A" w:rsidP="009178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893">
        <w:rPr>
          <w:rFonts w:ascii="Times New Roman" w:hAnsi="Times New Roman" w:cs="Times New Roman"/>
          <w:sz w:val="24"/>
          <w:szCs w:val="24"/>
        </w:rPr>
        <w:t>Powierzchnia oznakowania poziomego określona w załączniku nr 2 do umowy, może ulec zmniejszeniu lub zwiększeniu w trakcie okresu objętego umową</w:t>
      </w:r>
      <w:r w:rsidRPr="00917893">
        <w:rPr>
          <w:rFonts w:ascii="Times New Roman" w:hAnsi="Times New Roman" w:cs="Times New Roman"/>
          <w:snapToGrid w:val="0"/>
          <w:sz w:val="24"/>
          <w:szCs w:val="24"/>
        </w:rPr>
        <w:t xml:space="preserve">, z zastrzeżeniem że nie zostanie przekroczona wartość przedmiotu  umowy o której mowa w ust. </w:t>
      </w:r>
      <w:r w:rsidR="00917893" w:rsidRPr="00917893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917893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22603" w:rsidRPr="00917893" w:rsidRDefault="00555B2A" w:rsidP="009178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893">
        <w:rPr>
          <w:rFonts w:ascii="Times New Roman" w:hAnsi="Times New Roman" w:cs="Times New Roman"/>
          <w:color w:val="000000"/>
          <w:sz w:val="24"/>
          <w:szCs w:val="24"/>
        </w:rPr>
        <w:t xml:space="preserve">Zwiększenie wynagrodzenia ponad kwotę podaną w ust. 5 niniejszego paragrafu wymaga </w:t>
      </w:r>
      <w:r w:rsidR="009130C9" w:rsidRPr="00917893">
        <w:rPr>
          <w:rFonts w:ascii="Times New Roman" w:hAnsi="Times New Roman" w:cs="Times New Roman"/>
          <w:color w:val="000000"/>
          <w:sz w:val="24"/>
          <w:szCs w:val="24"/>
        </w:rPr>
        <w:t>sporządzenia aneksu do umowy.</w:t>
      </w:r>
    </w:p>
    <w:p w:rsidR="00A83AF9" w:rsidRPr="00BC3C19" w:rsidRDefault="00A83AF9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Wynagrodzenie za wykonanie przedmiotu umowy będzie płatne przelewem na konto podane na fakturze </w:t>
      </w:r>
      <w:r w:rsidRPr="00BC3C19">
        <w:rPr>
          <w:rFonts w:ascii="Times New Roman" w:hAnsi="Times New Roman" w:cs="Times New Roman"/>
          <w:sz w:val="24"/>
          <w:szCs w:val="24"/>
        </w:rPr>
        <w:t>w ciągu 30 dni od daty otrzymania faktury wystawionej na adres: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19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Powiat Radomski, ul. </w:t>
      </w:r>
      <w:r w:rsidR="00045180" w:rsidRPr="00BC3C19">
        <w:rPr>
          <w:rFonts w:ascii="Times New Roman" w:hAnsi="Times New Roman" w:cs="Times New Roman"/>
          <w:sz w:val="24"/>
          <w:szCs w:val="24"/>
        </w:rPr>
        <w:t xml:space="preserve">Tadeusza Mazowieckiego </w:t>
      </w:r>
      <w:r w:rsidRPr="00BC3C19">
        <w:rPr>
          <w:rFonts w:ascii="Times New Roman" w:hAnsi="Times New Roman" w:cs="Times New Roman"/>
          <w:sz w:val="24"/>
          <w:szCs w:val="24"/>
        </w:rPr>
        <w:t>7, 26-600 Radom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NIP 9482604208 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19">
        <w:rPr>
          <w:rFonts w:ascii="Times New Roman" w:hAnsi="Times New Roman" w:cs="Times New Roman"/>
          <w:b/>
          <w:sz w:val="24"/>
          <w:szCs w:val="24"/>
        </w:rPr>
        <w:t>Odbiorca /Płatnik: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Powiatowy Zarząd Dróg Publicznych w Radomiu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ul. Graniczna 24, 26-600 Radom</w:t>
      </w:r>
    </w:p>
    <w:p w:rsidR="00BC3C19" w:rsidRPr="00917893" w:rsidRDefault="00BC3C19" w:rsidP="00BC3C19">
      <w:pPr>
        <w:pStyle w:val="Bezodstpw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917893" w:rsidRPr="00BC3C19" w:rsidRDefault="007824C1" w:rsidP="009F538D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w oparciu o protokół odbioru końcowego przedmiotu umowy, podpisany przez osobę wskazaną do </w:t>
      </w:r>
      <w:r w:rsidR="00275879"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nadzorowania</w:t>
      </w:r>
      <w:r w:rsidR="007866AF"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 xml:space="preserve"> usług i zatwierdzony przez Zamawiającego.</w:t>
      </w:r>
    </w:p>
    <w:p w:rsidR="00747617" w:rsidRPr="004D716B" w:rsidRDefault="00747617" w:rsidP="0021190B">
      <w:pPr>
        <w:pStyle w:val="Bezodstpw"/>
        <w:numPr>
          <w:ilvl w:val="0"/>
          <w:numId w:val="7"/>
        </w:numPr>
        <w:rPr>
          <w:rFonts w:ascii="Times New Roman" w:eastAsia="Arial" w:hAnsi="Times New Roman" w:cs="Times New Roman"/>
          <w:sz w:val="24"/>
          <w:szCs w:val="24"/>
        </w:rPr>
      </w:pPr>
      <w:r w:rsidRPr="004D716B">
        <w:rPr>
          <w:rFonts w:ascii="Times New Roman" w:eastAsia="Arial" w:hAnsi="Times New Roman" w:cs="Times New Roman"/>
          <w:sz w:val="24"/>
          <w:szCs w:val="24"/>
        </w:rPr>
        <w:t>Faktura wystawiona nieprawidłowo, przed</w:t>
      </w:r>
      <w:r w:rsidR="00383FA9">
        <w:rPr>
          <w:rFonts w:ascii="Times New Roman" w:eastAsia="Arial" w:hAnsi="Times New Roman" w:cs="Times New Roman"/>
          <w:sz w:val="24"/>
          <w:szCs w:val="24"/>
        </w:rPr>
        <w:t>w</w:t>
      </w:r>
      <w:r w:rsidRPr="004D716B">
        <w:rPr>
          <w:rFonts w:ascii="Times New Roman" w:eastAsia="Arial" w:hAnsi="Times New Roman" w:cs="Times New Roman"/>
          <w:sz w:val="24"/>
          <w:szCs w:val="24"/>
        </w:rPr>
        <w:t>cześnie, bezpodstawnie, nie rodzi obowiązku  zapłaty po  stronie Zamawiającego.</w:t>
      </w:r>
    </w:p>
    <w:p w:rsidR="00EC7EE6" w:rsidRPr="00BC3C19" w:rsidRDefault="00EC7EE6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538D" w:rsidRDefault="009F538D" w:rsidP="00EC7EE6">
      <w:pPr>
        <w:pStyle w:val="Tekstpodstawowy"/>
        <w:spacing w:line="276" w:lineRule="auto"/>
        <w:jc w:val="center"/>
        <w:rPr>
          <w:i w:val="0"/>
        </w:rPr>
      </w:pPr>
    </w:p>
    <w:p w:rsidR="00EC7EE6" w:rsidRPr="00917893" w:rsidRDefault="00EC7EE6" w:rsidP="00EC7EE6">
      <w:pPr>
        <w:pStyle w:val="Tekstpodstawowy"/>
        <w:spacing w:line="276" w:lineRule="auto"/>
        <w:jc w:val="center"/>
        <w:rPr>
          <w:i w:val="0"/>
        </w:rPr>
      </w:pPr>
      <w:r w:rsidRPr="00917893">
        <w:rPr>
          <w:i w:val="0"/>
        </w:rPr>
        <w:t>§ 5</w:t>
      </w:r>
    </w:p>
    <w:p w:rsidR="00EC7EE6" w:rsidRPr="00BC3C19" w:rsidRDefault="00EC7EE6" w:rsidP="0021190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</w:pPr>
      <w:r w:rsidRPr="00BC3C19">
        <w:t>Do obowiązków Zamawiającego należy:</w:t>
      </w:r>
    </w:p>
    <w:p w:rsidR="00EC7EE6" w:rsidRPr="00917893" w:rsidRDefault="00EC7EE6" w:rsidP="00841E05">
      <w:pPr>
        <w:pStyle w:val="Tekstpodstawowy"/>
        <w:tabs>
          <w:tab w:val="num" w:pos="1276"/>
        </w:tabs>
        <w:ind w:left="360"/>
        <w:rPr>
          <w:b w:val="0"/>
          <w:i w:val="0"/>
        </w:rPr>
      </w:pPr>
      <w:r w:rsidRPr="00917893">
        <w:rPr>
          <w:b w:val="0"/>
          <w:i w:val="0"/>
        </w:rPr>
        <w:t xml:space="preserve">1)  przekazanie terenu  w terminie  </w:t>
      </w:r>
      <w:r w:rsidR="00917893">
        <w:rPr>
          <w:b w:val="0"/>
          <w:i w:val="0"/>
        </w:rPr>
        <w:t>uzgodnionym między stronami</w:t>
      </w:r>
    </w:p>
    <w:p w:rsidR="00EC7EE6" w:rsidRPr="00917893" w:rsidRDefault="00EC7EE6" w:rsidP="00841E05">
      <w:pPr>
        <w:pStyle w:val="Tekstpodstawowy"/>
        <w:tabs>
          <w:tab w:val="num" w:pos="1276"/>
        </w:tabs>
        <w:ind w:left="360"/>
        <w:rPr>
          <w:b w:val="0"/>
          <w:i w:val="0"/>
        </w:rPr>
      </w:pPr>
      <w:r w:rsidRPr="00917893">
        <w:rPr>
          <w:b w:val="0"/>
          <w:i w:val="0"/>
        </w:rPr>
        <w:t>2)  przekazanie  projektów stałej organizacji ruchu,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360"/>
        <w:jc w:val="both"/>
      </w:pPr>
      <w:r w:rsidRPr="00BC3C19">
        <w:t>3)  zapewnienie nadzoru nad wykonywanymi pracami,</w:t>
      </w:r>
    </w:p>
    <w:p w:rsidR="00EC7EE6" w:rsidRPr="00BC3C19" w:rsidRDefault="00EC7EE6" w:rsidP="0021190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</w:pPr>
      <w:r w:rsidRPr="00BC3C19">
        <w:t>Do obowiązków Wykonawcy należy w szczególności: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lastRenderedPageBreak/>
        <w:t>1) kompleksowe wykonanie przedmiotu umowy zgodnie z projektami organizacji ruchu oraz specyfikacją techniczną,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 xml:space="preserve">2) oznaczenie i zabezpieczenie terenu budowy, zapewnienie warunków bezpieczeństwa  </w:t>
      </w:r>
      <w:r w:rsidR="00841E05">
        <w:t xml:space="preserve">              </w:t>
      </w:r>
      <w:r w:rsidRPr="00BC3C19">
        <w:t>w trakcie wykonywania robót,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3)  stała współpraca z Zamawiającym w zakresie realizacji przedmiotu umowy,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4) skompletowanie i przedstawienie osobie wyznaczonej do nadzorowania prac dokumentów pozwalających na ocenę prawidłowego wykonania przedmiotu zamówienia.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5)  utrzymanie ładu i porządku na terenie  związanym z wykonywaniem zamówienia, oraz pozostawienie całego terenu czystego i nadającego się do użytkowania,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 xml:space="preserve">6) informowanie osoby wyznaczonej do nadzorowania prac o problemach </w:t>
      </w:r>
      <w:r w:rsidR="00841E05">
        <w:t xml:space="preserve">                                        </w:t>
      </w:r>
      <w:r w:rsidRPr="00BC3C19">
        <w:t>lub okolicznościach mogących wpłynąć na jakość robót,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7)  niezwłoczne informowanie Zamawiającego o zaistniałych na terenie wykonywanych prac kontrolach  i  wypadkach,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8)  naprawienie na własny koszt szkód i zniszczeń wyrządzonych osobom trzecim w wyniku prowadzonych prac.</w:t>
      </w:r>
    </w:p>
    <w:p w:rsidR="00EC7EE6" w:rsidRPr="00BC3C19" w:rsidRDefault="00EC7EE6" w:rsidP="009F53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9)  realizacja prac zgodnie  z przepisami   BHP  i  p.poż.  Wykonawca  zobowiązany  jest  przeprowadzić  udokumentowany  instruktaż stanowiskowy  przed  podjęciem  zadania.  Instruktaż dotyczy  wszystkich  pracowników,  również  tych, którzy  pojawią  się  w  trakcie  realizacji  zadania.   Przed  każdą  zmianą  stanowiska  pracy  lub  obiektu  Wykonawca  obowiązany  jest przeprowadzić  instruktaż  stanowiskowy  uwzględniający  specyfikę  danego  stanowiska  lub  obiektu.</w:t>
      </w:r>
    </w:p>
    <w:p w:rsidR="00EC7EE6" w:rsidRPr="00BC3C19" w:rsidRDefault="00EC7EE6" w:rsidP="0021190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</w:pPr>
      <w:r w:rsidRPr="00BC3C19">
        <w:t>Wykonawca ponosi odpowiedzialność za: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360"/>
        <w:jc w:val="both"/>
      </w:pPr>
      <w:r w:rsidRPr="00BC3C19">
        <w:t>1)  szkody powstałe w związku z wykonanymi pracami,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2) uszkodzenia i zniszczenia spowodowane na terenie sąsiadującym z terenem przekazanym Wykonawcy,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3)  szkody i zniszczenia spowodowane na skutek zdarzeń losowych i innych powstałe przed odbiorem końcowym przedmiotu umowy.</w:t>
      </w:r>
    </w:p>
    <w:p w:rsidR="00EC7EE6" w:rsidRPr="005A3C86" w:rsidRDefault="00EC7EE6" w:rsidP="00EC7EE6">
      <w:pPr>
        <w:shd w:val="clear" w:color="auto" w:fill="FFFFFF"/>
        <w:rPr>
          <w:b/>
          <w:color w:val="00B050"/>
          <w:spacing w:val="7"/>
        </w:rPr>
      </w:pPr>
    </w:p>
    <w:p w:rsidR="00F40DBE" w:rsidRDefault="00BA68E7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F42">
        <w:rPr>
          <w:rFonts w:ascii="Times New Roman" w:hAnsi="Times New Roman"/>
          <w:b/>
          <w:sz w:val="24"/>
          <w:szCs w:val="24"/>
        </w:rPr>
        <w:t>6</w:t>
      </w:r>
    </w:p>
    <w:p w:rsidR="00347C5E" w:rsidRPr="00347C5E" w:rsidRDefault="00BA68E7" w:rsidP="0021190B">
      <w:pPr>
        <w:pStyle w:val="Akapitzlist"/>
        <w:numPr>
          <w:ilvl w:val="0"/>
          <w:numId w:val="5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Zamawiający wyznacza do nadzorowania usług</w:t>
      </w:r>
      <w:r w:rsidR="00347C5E">
        <w:rPr>
          <w:rFonts w:ascii="Times New Roman" w:hAnsi="Times New Roman"/>
          <w:sz w:val="24"/>
          <w:szCs w:val="24"/>
        </w:rPr>
        <w:t>:</w:t>
      </w:r>
    </w:p>
    <w:p w:rsidR="00347C5E" w:rsidRPr="00347C5E" w:rsidRDefault="007866AF" w:rsidP="0021190B">
      <w:pPr>
        <w:pStyle w:val="Akapitzlist"/>
        <w:numPr>
          <w:ilvl w:val="1"/>
          <w:numId w:val="5"/>
        </w:numPr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P</w:t>
      </w:r>
      <w:r w:rsidR="00BA68E7" w:rsidRPr="00A37E1C">
        <w:rPr>
          <w:rFonts w:ascii="Times New Roman" w:hAnsi="Times New Roman"/>
          <w:sz w:val="24"/>
          <w:szCs w:val="24"/>
        </w:rPr>
        <w:t>ana</w:t>
      </w:r>
      <w:r w:rsidR="00347C5E">
        <w:rPr>
          <w:rFonts w:ascii="Times New Roman" w:hAnsi="Times New Roman"/>
          <w:sz w:val="24"/>
          <w:szCs w:val="24"/>
        </w:rPr>
        <w:t xml:space="preserve"> ……………………….. </w:t>
      </w:r>
      <w:r w:rsidR="00BA68E7" w:rsidRPr="00A37E1C">
        <w:rPr>
          <w:rFonts w:ascii="Times New Roman" w:hAnsi="Times New Roman"/>
          <w:bCs/>
          <w:sz w:val="24"/>
          <w:szCs w:val="24"/>
        </w:rPr>
        <w:t>– Kierownika Obwodu Drogowego</w:t>
      </w:r>
      <w:r w:rsidR="00347C5E">
        <w:rPr>
          <w:rFonts w:ascii="Times New Roman" w:hAnsi="Times New Roman"/>
          <w:bCs/>
          <w:sz w:val="24"/>
          <w:szCs w:val="24"/>
        </w:rPr>
        <w:t xml:space="preserve"> w Siczkach</w:t>
      </w:r>
      <w:r w:rsidR="00BA68E7" w:rsidRPr="00A37E1C">
        <w:rPr>
          <w:rFonts w:ascii="Times New Roman" w:hAnsi="Times New Roman"/>
          <w:bCs/>
          <w:sz w:val="24"/>
          <w:szCs w:val="24"/>
        </w:rPr>
        <w:t xml:space="preserve"> </w:t>
      </w:r>
      <w:r w:rsidR="00383FA9">
        <w:rPr>
          <w:rFonts w:ascii="Times New Roman" w:hAnsi="Times New Roman"/>
          <w:bCs/>
          <w:sz w:val="24"/>
          <w:szCs w:val="24"/>
        </w:rPr>
        <w:t>t</w:t>
      </w:r>
      <w:r w:rsidR="00BA68E7" w:rsidRPr="00A37E1C">
        <w:rPr>
          <w:rFonts w:ascii="Times New Roman" w:hAnsi="Times New Roman"/>
          <w:bCs/>
          <w:sz w:val="24"/>
          <w:szCs w:val="24"/>
        </w:rPr>
        <w:t>el</w:t>
      </w:r>
      <w:r w:rsidR="00B72E5C" w:rsidRPr="00A37E1C">
        <w:rPr>
          <w:rFonts w:ascii="Times New Roman" w:hAnsi="Times New Roman"/>
          <w:bCs/>
          <w:sz w:val="24"/>
          <w:szCs w:val="24"/>
        </w:rPr>
        <w:t>.</w:t>
      </w:r>
      <w:r w:rsidR="00A37E1C" w:rsidRPr="00A37E1C">
        <w:rPr>
          <w:rFonts w:ascii="Times New Roman" w:hAnsi="Times New Roman"/>
          <w:bCs/>
          <w:sz w:val="24"/>
          <w:szCs w:val="24"/>
        </w:rPr>
        <w:t>…</w:t>
      </w:r>
      <w:r w:rsidR="00383FA9">
        <w:rPr>
          <w:rFonts w:ascii="Times New Roman" w:hAnsi="Times New Roman"/>
          <w:bCs/>
          <w:sz w:val="24"/>
          <w:szCs w:val="24"/>
        </w:rPr>
        <w:t>……</w:t>
      </w:r>
      <w:r w:rsidR="00BA68E7" w:rsidRPr="00A37E1C">
        <w:rPr>
          <w:rFonts w:ascii="Times New Roman" w:hAnsi="Times New Roman"/>
          <w:bCs/>
          <w:sz w:val="24"/>
          <w:szCs w:val="24"/>
        </w:rPr>
        <w:t>…..</w:t>
      </w:r>
      <w:r w:rsidR="00347C5E">
        <w:rPr>
          <w:rFonts w:ascii="Times New Roman" w:hAnsi="Times New Roman"/>
          <w:bCs/>
          <w:sz w:val="24"/>
          <w:szCs w:val="24"/>
        </w:rPr>
        <w:t xml:space="preserve"> w zakresie oznakowania poziomego dróg nr </w:t>
      </w:r>
      <w:r w:rsidR="00383FA9">
        <w:rPr>
          <w:rFonts w:ascii="Times New Roman" w:hAnsi="Times New Roman"/>
          <w:bCs/>
          <w:sz w:val="24"/>
          <w:szCs w:val="24"/>
        </w:rPr>
        <w:t>…</w:t>
      </w:r>
      <w:r w:rsidR="00347C5E">
        <w:rPr>
          <w:rFonts w:ascii="Times New Roman" w:hAnsi="Times New Roman"/>
          <w:bCs/>
          <w:sz w:val="24"/>
          <w:szCs w:val="24"/>
        </w:rPr>
        <w:t>….</w:t>
      </w:r>
      <w:r w:rsidR="00BA68E7" w:rsidRPr="00A37E1C">
        <w:rPr>
          <w:rFonts w:ascii="Times New Roman" w:hAnsi="Times New Roman"/>
          <w:bCs/>
          <w:sz w:val="24"/>
          <w:szCs w:val="24"/>
        </w:rPr>
        <w:t>,</w:t>
      </w:r>
    </w:p>
    <w:p w:rsidR="00347C5E" w:rsidRPr="00347C5E" w:rsidRDefault="00347C5E" w:rsidP="0021190B">
      <w:pPr>
        <w:pStyle w:val="Akapitzlist"/>
        <w:numPr>
          <w:ilvl w:val="1"/>
          <w:numId w:val="5"/>
        </w:numPr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Pana…………………………..</w:t>
      </w:r>
      <w:r w:rsidR="00383F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83FA9">
        <w:rPr>
          <w:rFonts w:ascii="Times New Roman" w:hAnsi="Times New Roman"/>
          <w:sz w:val="24"/>
          <w:szCs w:val="24"/>
        </w:rPr>
        <w:t xml:space="preserve"> </w:t>
      </w:r>
      <w:r w:rsidR="00841E0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ierownika O</w:t>
      </w:r>
      <w:r w:rsidR="00383FA9">
        <w:rPr>
          <w:rFonts w:ascii="Times New Roman" w:hAnsi="Times New Roman"/>
          <w:sz w:val="24"/>
          <w:szCs w:val="24"/>
        </w:rPr>
        <w:t xml:space="preserve">bwodu </w:t>
      </w:r>
      <w:r>
        <w:rPr>
          <w:rFonts w:ascii="Times New Roman" w:hAnsi="Times New Roman"/>
          <w:sz w:val="24"/>
          <w:szCs w:val="24"/>
        </w:rPr>
        <w:t>D</w:t>
      </w:r>
      <w:r w:rsidR="00383FA9">
        <w:rPr>
          <w:rFonts w:ascii="Times New Roman" w:hAnsi="Times New Roman"/>
          <w:sz w:val="24"/>
          <w:szCs w:val="24"/>
        </w:rPr>
        <w:t>rogowego</w:t>
      </w:r>
      <w:r>
        <w:rPr>
          <w:rFonts w:ascii="Times New Roman" w:hAnsi="Times New Roman"/>
          <w:sz w:val="24"/>
          <w:szCs w:val="24"/>
        </w:rPr>
        <w:t xml:space="preserve"> w Radomiu, </w:t>
      </w:r>
      <w:r w:rsidR="00383FA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tel. ……</w:t>
      </w:r>
      <w:r w:rsidR="00383FA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w zakresie oznakowania </w:t>
      </w:r>
      <w:r w:rsidR="00383FA9">
        <w:rPr>
          <w:rFonts w:ascii="Times New Roman" w:hAnsi="Times New Roman"/>
          <w:sz w:val="24"/>
          <w:szCs w:val="24"/>
        </w:rPr>
        <w:t xml:space="preserve">poziomego </w:t>
      </w:r>
      <w:r>
        <w:rPr>
          <w:rFonts w:ascii="Times New Roman" w:hAnsi="Times New Roman"/>
          <w:sz w:val="24"/>
          <w:szCs w:val="24"/>
        </w:rPr>
        <w:t>dróg nr ………</w:t>
      </w:r>
    </w:p>
    <w:p w:rsidR="00BC3C19" w:rsidRDefault="00BA68E7" w:rsidP="00841E05">
      <w:pPr>
        <w:pStyle w:val="Akapitzlist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któr</w:t>
      </w:r>
      <w:r w:rsidR="00347C5E">
        <w:rPr>
          <w:rFonts w:ascii="Times New Roman" w:hAnsi="Times New Roman"/>
          <w:sz w:val="24"/>
          <w:szCs w:val="24"/>
        </w:rPr>
        <w:t>z</w:t>
      </w:r>
      <w:r w:rsidRPr="00A37E1C">
        <w:rPr>
          <w:rFonts w:ascii="Times New Roman" w:hAnsi="Times New Roman"/>
          <w:sz w:val="24"/>
          <w:szCs w:val="24"/>
        </w:rPr>
        <w:t>y będ</w:t>
      </w:r>
      <w:r w:rsidR="00347C5E">
        <w:rPr>
          <w:rFonts w:ascii="Times New Roman" w:hAnsi="Times New Roman"/>
          <w:sz w:val="24"/>
          <w:szCs w:val="24"/>
        </w:rPr>
        <w:t>ą</w:t>
      </w:r>
      <w:r w:rsidRPr="00A37E1C">
        <w:rPr>
          <w:rFonts w:ascii="Times New Roman" w:hAnsi="Times New Roman"/>
          <w:sz w:val="24"/>
          <w:szCs w:val="24"/>
        </w:rPr>
        <w:t xml:space="preserve"> czuwa</w:t>
      </w:r>
      <w:r w:rsidR="00347C5E">
        <w:rPr>
          <w:rFonts w:ascii="Times New Roman" w:hAnsi="Times New Roman"/>
          <w:sz w:val="24"/>
          <w:szCs w:val="24"/>
        </w:rPr>
        <w:t>li</w:t>
      </w:r>
      <w:r w:rsidRPr="00A37E1C">
        <w:rPr>
          <w:rFonts w:ascii="Times New Roman" w:hAnsi="Times New Roman"/>
          <w:sz w:val="24"/>
          <w:szCs w:val="24"/>
        </w:rPr>
        <w:t xml:space="preserve"> nad prawidłowym wykonaniem przedmiotu umowy </w:t>
      </w:r>
      <w:r w:rsidR="007E360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37E1C">
        <w:rPr>
          <w:rFonts w:ascii="Times New Roman" w:hAnsi="Times New Roman"/>
          <w:sz w:val="24"/>
          <w:szCs w:val="24"/>
        </w:rPr>
        <w:t>i potwierdzeniem wykonania</w:t>
      </w:r>
      <w:r w:rsidR="00CA2579" w:rsidRPr="00A37E1C">
        <w:rPr>
          <w:rFonts w:ascii="Times New Roman" w:hAnsi="Times New Roman"/>
          <w:sz w:val="24"/>
          <w:szCs w:val="24"/>
        </w:rPr>
        <w:t>.</w:t>
      </w:r>
    </w:p>
    <w:p w:rsidR="00BC3C19" w:rsidRPr="00BC3C19" w:rsidRDefault="00BC3C19" w:rsidP="0021190B">
      <w:pPr>
        <w:pStyle w:val="Akapitzlist"/>
        <w:numPr>
          <w:ilvl w:val="0"/>
          <w:numId w:val="5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BC3C19">
        <w:rPr>
          <w:rFonts w:ascii="Times New Roman" w:hAnsi="Times New Roman"/>
          <w:sz w:val="24"/>
          <w:szCs w:val="24"/>
        </w:rPr>
        <w:t>Ze strony Wykonawcy osobą odpowiedzialną za realizację zamówienia będzie Pan …</w:t>
      </w:r>
      <w:r w:rsidR="00383FA9">
        <w:rPr>
          <w:rFonts w:ascii="Times New Roman" w:hAnsi="Times New Roman"/>
          <w:sz w:val="24"/>
          <w:szCs w:val="24"/>
        </w:rPr>
        <w:t>………………………………………</w:t>
      </w:r>
      <w:r w:rsidRPr="00BC3C19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tel. …………………</w:t>
      </w:r>
    </w:p>
    <w:p w:rsidR="00B84D1C" w:rsidRPr="009F538D" w:rsidRDefault="00BC3C19" w:rsidP="0021190B">
      <w:pPr>
        <w:pStyle w:val="Akapitzlist"/>
        <w:numPr>
          <w:ilvl w:val="0"/>
          <w:numId w:val="5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Zamawiający zastrzega sobie prawo kontroli prawidłowości wykonania przedmiotu umowy, o którym mowa w § 1</w:t>
      </w:r>
      <w:r w:rsidR="00383FA9">
        <w:rPr>
          <w:rFonts w:ascii="Times New Roman" w:hAnsi="Times New Roman"/>
          <w:sz w:val="24"/>
          <w:szCs w:val="24"/>
        </w:rPr>
        <w:t>.</w:t>
      </w:r>
    </w:p>
    <w:p w:rsidR="009F538D" w:rsidRPr="009F538D" w:rsidRDefault="009F538D" w:rsidP="009F538D">
      <w:pPr>
        <w:jc w:val="both"/>
        <w:rPr>
          <w:b/>
        </w:rPr>
      </w:pPr>
    </w:p>
    <w:p w:rsidR="009130C9" w:rsidRPr="009130C9" w:rsidRDefault="00A37E1C" w:rsidP="0021190B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 xml:space="preserve">Jeżeli w trakcie kontroli Zamawiający stwierdzi, że Wykonawca wykonuje usługi niezgodnie z warunkami zamówienia oraz poleceniami osoby nadzorującej usługę to może zrezygnować </w:t>
      </w:r>
      <w:r w:rsidR="009F538D">
        <w:rPr>
          <w:rFonts w:ascii="Times New Roman" w:hAnsi="Times New Roman"/>
          <w:sz w:val="24"/>
          <w:szCs w:val="24"/>
        </w:rPr>
        <w:t>natychmiast z usług Wykonawcy (</w:t>
      </w:r>
      <w:r w:rsidRPr="00A37E1C">
        <w:rPr>
          <w:rFonts w:ascii="Times New Roman" w:hAnsi="Times New Roman"/>
          <w:sz w:val="24"/>
          <w:szCs w:val="24"/>
        </w:rPr>
        <w:t xml:space="preserve">natychmiastowe rozwiązanie umowy </w:t>
      </w:r>
      <w:r w:rsidR="007E3607">
        <w:rPr>
          <w:rFonts w:ascii="Times New Roman" w:hAnsi="Times New Roman"/>
          <w:sz w:val="24"/>
          <w:szCs w:val="24"/>
        </w:rPr>
        <w:t xml:space="preserve">                     </w:t>
      </w:r>
      <w:r w:rsidRPr="00A37E1C">
        <w:rPr>
          <w:rFonts w:ascii="Times New Roman" w:hAnsi="Times New Roman"/>
          <w:sz w:val="24"/>
          <w:szCs w:val="24"/>
        </w:rPr>
        <w:t>z winy Wykonawcy).</w:t>
      </w:r>
    </w:p>
    <w:p w:rsidR="00A37E1C" w:rsidRPr="00A37E1C" w:rsidRDefault="00A37E1C" w:rsidP="0021190B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Wykonawca ponosi wyłączną odpowiedzialność za wszelkie szkody będące następstwem nienależytego wykonania Zamówienia i zobowiązuje się pokryć je w pełnej wysokości.</w:t>
      </w:r>
    </w:p>
    <w:p w:rsidR="00B84D1C" w:rsidRDefault="00B84D1C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741F2" w:rsidRDefault="008741F2" w:rsidP="00F52F42">
      <w:pPr>
        <w:jc w:val="center"/>
        <w:rPr>
          <w:b/>
        </w:rPr>
      </w:pPr>
    </w:p>
    <w:p w:rsidR="008741F2" w:rsidRDefault="008741F2" w:rsidP="00F52F42">
      <w:pPr>
        <w:jc w:val="center"/>
        <w:rPr>
          <w:b/>
        </w:rPr>
      </w:pPr>
    </w:p>
    <w:p w:rsidR="008741F2" w:rsidRDefault="008741F2" w:rsidP="00F52F42">
      <w:pPr>
        <w:jc w:val="center"/>
        <w:rPr>
          <w:b/>
        </w:rPr>
      </w:pPr>
    </w:p>
    <w:p w:rsidR="008741F2" w:rsidRDefault="008741F2" w:rsidP="00F52F42">
      <w:pPr>
        <w:jc w:val="center"/>
        <w:rPr>
          <w:b/>
        </w:rPr>
      </w:pPr>
    </w:p>
    <w:p w:rsidR="00F52F42" w:rsidRPr="007E3607" w:rsidRDefault="00F52F42" w:rsidP="00F52F42">
      <w:pPr>
        <w:jc w:val="center"/>
        <w:rPr>
          <w:b/>
        </w:rPr>
      </w:pPr>
      <w:r w:rsidRPr="007E3607">
        <w:rPr>
          <w:b/>
        </w:rPr>
        <w:t>§ 7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 xml:space="preserve">Wykonawca zawiadomi Zamawiającego </w:t>
      </w:r>
      <w:r>
        <w:t>o terminie zakończenia prac</w:t>
      </w:r>
      <w:r w:rsidRPr="00845EA5">
        <w:t xml:space="preserve"> objętych umową.</w:t>
      </w:r>
    </w:p>
    <w:p w:rsidR="00F52F42" w:rsidRPr="004E5EF3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Odbiór końcowy robót – komisyjny zorganizowany zostanie przez Zamawiającego                  w terminie  14 dni od d</w:t>
      </w:r>
      <w:r>
        <w:t>aty zgłoszenia robót do odbioru</w:t>
      </w:r>
      <w:r w:rsidRPr="004E5EF3">
        <w:t xml:space="preserve">, na okoliczność czego strony sporządzą protokół odbioru. 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Zamawiający może odmówić odbioru robót w razie gdy nie zostały one wykonane w całości.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W razie, gdy w trakcie odbioru Zamawiający stwierdzi istnienie wad wykonanych prac może zgłosić Wykonawcy zastrzeżenia.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W przypadku zgłoszenia zastrz</w:t>
      </w:r>
      <w:r>
        <w:t>eżeń, o których mowa w ustępie 4</w:t>
      </w:r>
      <w:r w:rsidRPr="00845EA5">
        <w:t xml:space="preserve">, Wykonawca w terminie                    </w:t>
      </w:r>
      <w:r w:rsidR="00BC3C19">
        <w:t xml:space="preserve">wyznaczonym przez </w:t>
      </w:r>
      <w:r w:rsidR="00C27008">
        <w:t>Z</w:t>
      </w:r>
      <w:r w:rsidR="00BC3C19">
        <w:t>am</w:t>
      </w:r>
      <w:r w:rsidR="007E3607">
        <w:t>a</w:t>
      </w:r>
      <w:r w:rsidR="00BC3C19">
        <w:t>wiaj</w:t>
      </w:r>
      <w:r w:rsidR="007E3607">
        <w:t>ą</w:t>
      </w:r>
      <w:r w:rsidR="00BC3C19">
        <w:t>cego</w:t>
      </w:r>
      <w:r w:rsidRPr="00845EA5">
        <w:t xml:space="preserve"> usunie wszelkie zgłoszone wady. 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O usunięciu zgłoszonych wad Wykonawca zawiadomi pisemnie Zamawiającego celem dokonania odbioru.</w:t>
      </w:r>
    </w:p>
    <w:p w:rsidR="00F52F42" w:rsidRPr="00C53628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W razie nie zgłoszenia przez Zamawiającego w czasie odbioru zastrzeżeń, odbiór staje się odbiorem końcowym.</w:t>
      </w:r>
    </w:p>
    <w:p w:rsidR="00F52F42" w:rsidRDefault="00F52F42" w:rsidP="00F52F42">
      <w:pPr>
        <w:pStyle w:val="Tekstpodstawowy"/>
        <w:jc w:val="center"/>
        <w:rPr>
          <w:b w:val="0"/>
          <w:i w:val="0"/>
          <w:color w:val="000000"/>
        </w:rPr>
      </w:pPr>
    </w:p>
    <w:p w:rsidR="00F52F42" w:rsidRPr="007E3607" w:rsidRDefault="00F52F42" w:rsidP="00F52F42">
      <w:pPr>
        <w:pStyle w:val="Tekstpodstawowy"/>
        <w:jc w:val="center"/>
        <w:rPr>
          <w:i w:val="0"/>
          <w:color w:val="000000"/>
        </w:rPr>
      </w:pPr>
      <w:r w:rsidRPr="007E3607">
        <w:rPr>
          <w:i w:val="0"/>
          <w:color w:val="000000"/>
        </w:rPr>
        <w:t>§ 8</w:t>
      </w:r>
    </w:p>
    <w:p w:rsidR="00F52F42" w:rsidRPr="00841E05" w:rsidRDefault="00F52F42" w:rsidP="00841E0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41E05">
        <w:rPr>
          <w:rFonts w:ascii="Times New Roman" w:hAnsi="Times New Roman" w:cs="Times New Roman"/>
          <w:sz w:val="24"/>
          <w:szCs w:val="24"/>
        </w:rPr>
        <w:t>Wykonawca udziela Zamawiającemu gwarancji jakości na przedmiot umowy:</w:t>
      </w:r>
    </w:p>
    <w:p w:rsidR="00F52F42" w:rsidRPr="00841E05" w:rsidRDefault="00F52F42" w:rsidP="00841E05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1E05">
        <w:rPr>
          <w:rFonts w:ascii="Times New Roman" w:hAnsi="Times New Roman" w:cs="Times New Roman"/>
          <w:b/>
          <w:sz w:val="24"/>
          <w:szCs w:val="24"/>
        </w:rPr>
        <w:t>na</w:t>
      </w:r>
      <w:r w:rsidRPr="00841E05">
        <w:rPr>
          <w:rFonts w:ascii="Times New Roman" w:hAnsi="Times New Roman" w:cs="Times New Roman"/>
          <w:sz w:val="24"/>
          <w:szCs w:val="24"/>
        </w:rPr>
        <w:t xml:space="preserve"> </w:t>
      </w:r>
      <w:r w:rsidRPr="00841E05">
        <w:rPr>
          <w:rFonts w:ascii="Times New Roman" w:hAnsi="Times New Roman" w:cs="Times New Roman"/>
          <w:b/>
          <w:bCs/>
          <w:sz w:val="24"/>
          <w:szCs w:val="24"/>
        </w:rPr>
        <w:t>okres  1  roku na oznakowanie cienkowarstwowe,</w:t>
      </w:r>
    </w:p>
    <w:p w:rsidR="00F52F42" w:rsidRPr="00841E05" w:rsidRDefault="00F52F42" w:rsidP="00841E05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1E05">
        <w:rPr>
          <w:rFonts w:ascii="Times New Roman" w:hAnsi="Times New Roman" w:cs="Times New Roman"/>
          <w:b/>
          <w:sz w:val="24"/>
          <w:szCs w:val="24"/>
        </w:rPr>
        <w:t>na</w:t>
      </w:r>
      <w:r w:rsidRPr="00841E05">
        <w:rPr>
          <w:rFonts w:ascii="Times New Roman" w:hAnsi="Times New Roman" w:cs="Times New Roman"/>
          <w:sz w:val="24"/>
          <w:szCs w:val="24"/>
        </w:rPr>
        <w:t xml:space="preserve"> </w:t>
      </w:r>
      <w:r w:rsidRPr="00841E05">
        <w:rPr>
          <w:rFonts w:ascii="Times New Roman" w:hAnsi="Times New Roman" w:cs="Times New Roman"/>
          <w:b/>
          <w:bCs/>
          <w:sz w:val="24"/>
          <w:szCs w:val="24"/>
        </w:rPr>
        <w:t>okres  3  lat na oznakowanie grubowarstwowe.</w:t>
      </w:r>
    </w:p>
    <w:p w:rsidR="00F52F42" w:rsidRPr="00841E05" w:rsidRDefault="00F52F42" w:rsidP="00841E0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41E05">
        <w:rPr>
          <w:rFonts w:ascii="Times New Roman" w:hAnsi="Times New Roman" w:cs="Times New Roman"/>
          <w:sz w:val="24"/>
          <w:szCs w:val="24"/>
        </w:rPr>
        <w:t xml:space="preserve">Bieg okresu gwarancji rozpoczyna się od dnia następnego po dokonaniu odbioru  końcowego. </w:t>
      </w:r>
    </w:p>
    <w:p w:rsidR="00F52F42" w:rsidRPr="009F538D" w:rsidRDefault="00F52F42" w:rsidP="009F538D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41E05">
        <w:rPr>
          <w:rFonts w:ascii="Times New Roman" w:hAnsi="Times New Roman" w:cs="Times New Roman"/>
          <w:sz w:val="24"/>
          <w:szCs w:val="24"/>
        </w:rPr>
        <w:t>W przypadku stwierdzenia przy odbiorze końcowym wad okres gwarancji rozpoczyna się od dnia potwierdzenia usunięcia wad stwierdzonych przy odbiorze końcowym przedmiotu umowy.</w:t>
      </w: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F42">
        <w:rPr>
          <w:rFonts w:ascii="Times New Roman" w:hAnsi="Times New Roman"/>
          <w:b/>
          <w:sz w:val="24"/>
          <w:szCs w:val="24"/>
        </w:rPr>
        <w:t>9</w:t>
      </w:r>
    </w:p>
    <w:p w:rsidR="00275879" w:rsidRPr="00275879" w:rsidRDefault="00275879" w:rsidP="007E3607">
      <w:pPr>
        <w:jc w:val="both"/>
      </w:pPr>
      <w:r w:rsidRPr="00AE2D6B">
        <w:t xml:space="preserve">Strony ustalają odpowiedzialność za niewykonanie lub nienależyte wykonanie zobowiązań wynikających z umowy w formie kar umownych w następujących wypadkach </w:t>
      </w:r>
      <w:r>
        <w:br/>
        <w:t>i wysokościach:</w:t>
      </w:r>
    </w:p>
    <w:p w:rsidR="00BB7EF1" w:rsidRPr="00600948" w:rsidRDefault="00BB7EF1" w:rsidP="007E3607">
      <w:pPr>
        <w:widowControl w:val="0"/>
        <w:numPr>
          <w:ilvl w:val="0"/>
          <w:numId w:val="4"/>
        </w:numPr>
        <w:jc w:val="both"/>
      </w:pPr>
      <w:r w:rsidRPr="00600948">
        <w:t xml:space="preserve">Wykonawca </w:t>
      </w:r>
      <w:r w:rsidR="00A37E1C">
        <w:t>za</w:t>
      </w:r>
      <w:r w:rsidRPr="00600948">
        <w:t>płaci Zamawiającemu kary umowne:</w:t>
      </w:r>
    </w:p>
    <w:p w:rsidR="00BB7EF1" w:rsidRPr="00600948" w:rsidRDefault="00EE790E" w:rsidP="007E3607">
      <w:pPr>
        <w:suppressAutoHyphens w:val="0"/>
        <w:ind w:left="709" w:hanging="349"/>
        <w:jc w:val="both"/>
      </w:pPr>
      <w:r>
        <w:t xml:space="preserve">1) </w:t>
      </w:r>
      <w:r w:rsidR="00BB7EF1" w:rsidRPr="00600948">
        <w:t>za opóźnienia w wykonaniu przedmiotu umowy w wysokości 0,</w:t>
      </w:r>
      <w:r w:rsidR="00BC3C19">
        <w:t>2</w:t>
      </w:r>
      <w:r w:rsidR="00BB7EF1" w:rsidRPr="00600948">
        <w:t>% wynagrodzenia</w:t>
      </w:r>
      <w:r w:rsidR="003D5FC8">
        <w:t xml:space="preserve"> netto</w:t>
      </w:r>
      <w:r w:rsidR="00BB7EF1" w:rsidRPr="00600948">
        <w:t xml:space="preserve">, o którym mowa w </w:t>
      </w:r>
      <w:r w:rsidR="00BB7EF1" w:rsidRPr="00600948">
        <w:rPr>
          <w:bCs/>
        </w:rPr>
        <w:t xml:space="preserve">§ 4 ust. </w:t>
      </w:r>
      <w:r w:rsidR="00BC3C19">
        <w:rPr>
          <w:bCs/>
        </w:rPr>
        <w:t>5</w:t>
      </w:r>
      <w:r w:rsidR="00BB7EF1" w:rsidRPr="00600948">
        <w:rPr>
          <w:bCs/>
        </w:rPr>
        <w:t xml:space="preserve"> umowy za każdy dzień opóźnienia,</w:t>
      </w:r>
    </w:p>
    <w:p w:rsidR="00BC3C19" w:rsidRDefault="00EE790E" w:rsidP="007E3607">
      <w:pPr>
        <w:suppressAutoHyphens w:val="0"/>
        <w:ind w:left="709" w:hanging="709"/>
        <w:jc w:val="both"/>
      </w:pPr>
      <w:r>
        <w:t xml:space="preserve">      2) </w:t>
      </w:r>
      <w:r w:rsidR="00BC3C19">
        <w:t>za opóźnienie w usunięciu wad stwierdzonych przy odbiorze, w wysokości 0,2% wynagrodzenia</w:t>
      </w:r>
      <w:r w:rsidR="003D5FC8">
        <w:t xml:space="preserve"> netto</w:t>
      </w:r>
      <w:r w:rsidR="00BC3C19">
        <w:t xml:space="preserve"> , o którym mowa w §4 ust.5 umowy za każdy dzień zwłoki</w:t>
      </w:r>
    </w:p>
    <w:p w:rsidR="00A37E1C" w:rsidRPr="00600948" w:rsidRDefault="00BC3C19" w:rsidP="007E3607">
      <w:pPr>
        <w:suppressAutoHyphens w:val="0"/>
        <w:ind w:left="709" w:hanging="709"/>
        <w:jc w:val="both"/>
      </w:pPr>
      <w:r>
        <w:t xml:space="preserve">     3) </w:t>
      </w:r>
      <w:r w:rsidR="00BB7EF1" w:rsidRPr="00600948">
        <w:t>za rozwiązanie umowy z winy leżącej po stronie W</w:t>
      </w:r>
      <w:r w:rsidR="00B84D1C">
        <w:t xml:space="preserve">ykonawcy </w:t>
      </w:r>
      <w:r>
        <w:t>5</w:t>
      </w:r>
      <w:r w:rsidR="00B84D1C">
        <w:t>% wynagrodzenia</w:t>
      </w:r>
      <w:r w:rsidR="003D5FC8">
        <w:t xml:space="preserve"> netto</w:t>
      </w:r>
      <w:r w:rsidR="00BB7EF1" w:rsidRPr="00600948">
        <w:t xml:space="preserve">, </w:t>
      </w:r>
      <w:r w:rsidR="00EE790E">
        <w:t xml:space="preserve"> </w:t>
      </w:r>
      <w:r w:rsidR="00BB7EF1" w:rsidRPr="00600948">
        <w:t xml:space="preserve">o którym mowa w </w:t>
      </w:r>
      <w:r w:rsidR="00BB7EF1" w:rsidRPr="00600948">
        <w:rPr>
          <w:bCs/>
        </w:rPr>
        <w:t xml:space="preserve">§ 4 ust. </w:t>
      </w:r>
      <w:r w:rsidR="00383FA9">
        <w:rPr>
          <w:bCs/>
        </w:rPr>
        <w:t>5</w:t>
      </w:r>
      <w:r w:rsidR="00BB7EF1">
        <w:rPr>
          <w:bCs/>
        </w:rPr>
        <w:t xml:space="preserve"> </w:t>
      </w:r>
      <w:r w:rsidR="00BB7EF1" w:rsidRPr="00600948">
        <w:rPr>
          <w:bCs/>
        </w:rPr>
        <w:t>umowy.</w:t>
      </w:r>
    </w:p>
    <w:p w:rsidR="00BB7EF1" w:rsidRPr="00600948" w:rsidRDefault="00BB7EF1" w:rsidP="007E3607">
      <w:pPr>
        <w:widowControl w:val="0"/>
        <w:numPr>
          <w:ilvl w:val="0"/>
          <w:numId w:val="4"/>
        </w:numPr>
        <w:jc w:val="both"/>
      </w:pPr>
      <w:r w:rsidRPr="00600948">
        <w:t xml:space="preserve">Zamawiający </w:t>
      </w:r>
      <w:r w:rsidR="00A37E1C">
        <w:t>za</w:t>
      </w:r>
      <w:r w:rsidRPr="00600948">
        <w:t>płaci Wykonawcy kary umowne:</w:t>
      </w:r>
    </w:p>
    <w:p w:rsidR="00CA2579" w:rsidRPr="00600948" w:rsidRDefault="00EE790E" w:rsidP="007E3607">
      <w:pPr>
        <w:suppressAutoHyphens w:val="0"/>
        <w:ind w:left="709" w:hanging="349"/>
        <w:jc w:val="both"/>
      </w:pPr>
      <w:r>
        <w:t xml:space="preserve">1) </w:t>
      </w:r>
      <w:r w:rsidR="00BB7EF1" w:rsidRPr="00600948">
        <w:t>z tytułu odstąpienia od umowy z przyczyn, za które odpowiedzialność ponosi Zamawiający w wys</w:t>
      </w:r>
      <w:r w:rsidR="00B84D1C">
        <w:t>okości  5 % wynagrodzenia</w:t>
      </w:r>
      <w:r w:rsidR="003D5FC8">
        <w:t xml:space="preserve"> netto</w:t>
      </w:r>
      <w:r w:rsidR="00383FA9">
        <w:t xml:space="preserve">, </w:t>
      </w:r>
      <w:r w:rsidR="00BB7EF1" w:rsidRPr="00600948">
        <w:t xml:space="preserve">o którym mowa w </w:t>
      </w:r>
      <w:r w:rsidR="00BB7EF1" w:rsidRPr="00600948">
        <w:rPr>
          <w:bCs/>
        </w:rPr>
        <w:t xml:space="preserve">§ 4 ust. </w:t>
      </w:r>
      <w:r w:rsidR="007E3607">
        <w:rPr>
          <w:bCs/>
        </w:rPr>
        <w:t>5</w:t>
      </w:r>
      <w:r w:rsidR="00BB7EF1" w:rsidRPr="00600948">
        <w:rPr>
          <w:bCs/>
        </w:rPr>
        <w:t xml:space="preserve"> umowy</w:t>
      </w:r>
      <w:r w:rsidR="00BB7EF1" w:rsidRPr="00600948">
        <w:t>.</w:t>
      </w:r>
    </w:p>
    <w:p w:rsidR="00383FA9" w:rsidRDefault="00EE790E" w:rsidP="008741F2">
      <w:pPr>
        <w:suppressAutoHyphens w:val="0"/>
        <w:ind w:left="360"/>
        <w:jc w:val="both"/>
      </w:pPr>
      <w:r>
        <w:t xml:space="preserve">2)  </w:t>
      </w:r>
      <w:r w:rsidR="007E3607">
        <w:t xml:space="preserve">w razie zwłoki </w:t>
      </w:r>
      <w:r w:rsidR="00BB7EF1" w:rsidRPr="00600948">
        <w:t xml:space="preserve">w zapłacie </w:t>
      </w:r>
      <w:r w:rsidR="007E3607">
        <w:t>wynagrodzenia przez Zamawiającego</w:t>
      </w:r>
      <w:r w:rsidR="00BB7EF1" w:rsidRPr="00600948">
        <w:t xml:space="preserve"> – odsetki w </w:t>
      </w:r>
      <w:r w:rsidR="007E3607">
        <w:t xml:space="preserve">ustawowej </w:t>
      </w:r>
      <w:r w:rsidR="00BB7EF1" w:rsidRPr="00600948">
        <w:t>wysokości</w:t>
      </w:r>
      <w:r>
        <w:t>.</w:t>
      </w:r>
      <w:r w:rsidR="00BB7EF1" w:rsidRPr="00600948">
        <w:t xml:space="preserve"> </w:t>
      </w:r>
    </w:p>
    <w:p w:rsidR="007E3607" w:rsidRPr="007E3607" w:rsidRDefault="007E3607" w:rsidP="007E3607">
      <w:pPr>
        <w:widowControl w:val="0"/>
        <w:numPr>
          <w:ilvl w:val="0"/>
          <w:numId w:val="4"/>
        </w:numPr>
        <w:jc w:val="both"/>
      </w:pPr>
      <w:r w:rsidRPr="007E3607">
        <w:rPr>
          <w:color w:val="000000"/>
        </w:rPr>
        <w:t>Zamawiający zastrzega sobie prawo do odszkodowania  do wysokości rzeczywiście poniesionej szkody i utraconych korzyści, także w przypadku odstąpienia od umowy przez Zamawiającego  z przyczyn za które Wykonawca ponosi odpowiedzialność</w:t>
      </w:r>
    </w:p>
    <w:p w:rsidR="00DB1753" w:rsidRDefault="009D7794" w:rsidP="007E3607">
      <w:pPr>
        <w:widowControl w:val="0"/>
        <w:numPr>
          <w:ilvl w:val="0"/>
          <w:numId w:val="4"/>
        </w:numPr>
        <w:jc w:val="both"/>
      </w:pPr>
      <w:r>
        <w:t>W razie zaistnienia istotnej zmiany okoliczności powodującej, że wykonanie umowy nie leży  w interesie publicznym, czego nie można było przewidzieć w chwili zawarcia umowy. Zamawiający może odstąpić od umowy w terminie 10 dni od powzięcia wiadomości o tych okolicznościach. W takim przypadku Wykonawca może żądać jedynie Wynagrodzenia należnego mu z tytułu wykonania części umowy, bez prawa dochodzenia kar umownych.</w:t>
      </w:r>
    </w:p>
    <w:p w:rsidR="009D7794" w:rsidRPr="009D7794" w:rsidRDefault="009D7794" w:rsidP="009D7794">
      <w:pPr>
        <w:widowControl w:val="0"/>
        <w:spacing w:line="276" w:lineRule="auto"/>
        <w:ind w:left="360"/>
        <w:jc w:val="both"/>
      </w:pPr>
    </w:p>
    <w:p w:rsidR="008741F2" w:rsidRDefault="008741F2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741F2" w:rsidRDefault="008741F2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741F2" w:rsidRDefault="008741F2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F42">
        <w:rPr>
          <w:rFonts w:ascii="Times New Roman" w:hAnsi="Times New Roman"/>
          <w:b/>
          <w:sz w:val="24"/>
          <w:szCs w:val="24"/>
        </w:rPr>
        <w:t>10</w:t>
      </w:r>
    </w:p>
    <w:p w:rsidR="00F40DBE" w:rsidRDefault="00BB7EF1" w:rsidP="007E3607">
      <w:pPr>
        <w:tabs>
          <w:tab w:val="left" w:pos="426"/>
        </w:tabs>
        <w:ind w:left="284" w:hanging="284"/>
        <w:jc w:val="both"/>
      </w:pPr>
      <w:r>
        <w:t xml:space="preserve">1. </w:t>
      </w:r>
      <w:r w:rsidR="00F40DBE" w:rsidRPr="00BB7EF1">
        <w:t>Wykonawca zobowiązuje się do zawarcia  na własny koszt odpowiednich umów ubezpieczenia z tytułu szkód, które mogą zaistnieć w związku z określonymi zdarzeniami losowymi oraz od odpowiedzialności cywilnej na czas realizacji usług objętych umową.</w:t>
      </w:r>
    </w:p>
    <w:p w:rsidR="00F40DBE" w:rsidRPr="00BB7EF1" w:rsidRDefault="00BF4E6B" w:rsidP="007E3607">
      <w:pPr>
        <w:tabs>
          <w:tab w:val="left" w:pos="426"/>
        </w:tabs>
        <w:ind w:left="284" w:hanging="284"/>
        <w:jc w:val="both"/>
      </w:pPr>
      <w:r>
        <w:t>2</w:t>
      </w:r>
      <w:r w:rsidR="00BB7EF1">
        <w:t xml:space="preserve">. </w:t>
      </w:r>
      <w:r w:rsidR="00F40DBE" w:rsidRPr="00BB7EF1">
        <w:t>Ubezpieczeniu podlegają w szczególności:</w:t>
      </w:r>
    </w:p>
    <w:p w:rsidR="00F40DBE" w:rsidRDefault="00F40DBE" w:rsidP="007E3607">
      <w:pPr>
        <w:numPr>
          <w:ilvl w:val="0"/>
          <w:numId w:val="2"/>
        </w:numPr>
        <w:tabs>
          <w:tab w:val="left" w:pos="0"/>
        </w:tabs>
        <w:jc w:val="both"/>
      </w:pPr>
      <w:r>
        <w:t>usługi objęte umową, urządzenia oraz wszelkie mienie ruchome związane bezpośrednio  z wykonawstwem robót,</w:t>
      </w:r>
    </w:p>
    <w:p w:rsidR="00F40DBE" w:rsidRDefault="00F40DBE" w:rsidP="007E3607">
      <w:pPr>
        <w:numPr>
          <w:ilvl w:val="0"/>
          <w:numId w:val="2"/>
        </w:numPr>
        <w:tabs>
          <w:tab w:val="left" w:pos="0"/>
        </w:tabs>
        <w:jc w:val="both"/>
      </w:pPr>
      <w:r>
        <w:t xml:space="preserve">odpowiedzialność cywilna za </w:t>
      </w:r>
      <w:r w:rsidR="00C27008" w:rsidRPr="003D5FC8">
        <w:t xml:space="preserve">wszelkie </w:t>
      </w:r>
      <w:r>
        <w:t>szkody oraz następstwa nieszczęśliwych wypadków dotyczące pracowników i osób trzecich, a powstałe w związku z prowadzonymi usługami, w tym także  ruchem pojazdów.</w:t>
      </w:r>
    </w:p>
    <w:p w:rsidR="00F52F42" w:rsidRDefault="00F52F42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F42">
        <w:rPr>
          <w:rFonts w:ascii="Times New Roman" w:hAnsi="Times New Roman"/>
          <w:b/>
          <w:sz w:val="24"/>
          <w:szCs w:val="24"/>
        </w:rPr>
        <w:t>11</w:t>
      </w:r>
    </w:p>
    <w:p w:rsidR="00F40DBE" w:rsidRDefault="00BB7EF1" w:rsidP="00BB7EF1">
      <w:pPr>
        <w:ind w:left="284" w:hanging="284"/>
        <w:jc w:val="both"/>
      </w:pPr>
      <w:r>
        <w:t xml:space="preserve">1. </w:t>
      </w:r>
      <w:r w:rsidR="00F40DBE" w:rsidRPr="00BB7EF1">
        <w:t xml:space="preserve">Wszelkie zmiany i uzupełnienia treści umowy z zastrzeżeniem § 5 </w:t>
      </w:r>
      <w:r w:rsidR="009A0ADE">
        <w:t xml:space="preserve">niniejszej umowy </w:t>
      </w:r>
      <w:r w:rsidR="00F40DBE" w:rsidRPr="00BB7EF1">
        <w:t>mogą być dokonywane wyłącznie w formie</w:t>
      </w:r>
      <w:r w:rsidR="009D7794">
        <w:t xml:space="preserve"> pisemnej pod rygorem nieważności</w:t>
      </w:r>
      <w:r w:rsidR="00F40DBE" w:rsidRPr="00BB7EF1">
        <w:t>.</w:t>
      </w:r>
    </w:p>
    <w:p w:rsidR="00F40DBE" w:rsidRDefault="00BB7EF1" w:rsidP="00BB7EF1">
      <w:pPr>
        <w:ind w:left="284" w:hanging="284"/>
        <w:jc w:val="both"/>
      </w:pPr>
      <w:r>
        <w:t xml:space="preserve">2. </w:t>
      </w:r>
      <w:r w:rsidR="00F40DBE" w:rsidRPr="00BB7EF1">
        <w:t>W sprawach nie uregulowanych postanowieniami niniejszej umowy mają</w:t>
      </w:r>
      <w:r w:rsidR="00CA2579">
        <w:t xml:space="preserve"> zastosowanie  przepisy ustawy prawo zamówień publicznych i k</w:t>
      </w:r>
      <w:r w:rsidR="00F40DBE" w:rsidRPr="00BB7EF1">
        <w:t>odeksu cywilnego.</w:t>
      </w:r>
    </w:p>
    <w:p w:rsidR="00BE5C76" w:rsidRPr="00BE5C76" w:rsidRDefault="00BB7EF1" w:rsidP="00BE5C76">
      <w:pPr>
        <w:ind w:left="284" w:hanging="284"/>
        <w:jc w:val="both"/>
      </w:pPr>
      <w:r>
        <w:t xml:space="preserve">3. </w:t>
      </w:r>
      <w:r w:rsidR="00BE5C76" w:rsidRPr="00BE5C76">
        <w:rPr>
          <w:lang w:val="x-none" w:eastAsia="x-none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BE5C76" w:rsidRPr="00BB7EF1" w:rsidRDefault="00BE5C76" w:rsidP="00BE5C76">
      <w:pPr>
        <w:jc w:val="both"/>
      </w:pPr>
    </w:p>
    <w:p w:rsidR="00F40DBE" w:rsidRDefault="00F40DBE" w:rsidP="00F40DBE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BB7EF1">
        <w:rPr>
          <w:b/>
        </w:rPr>
        <w:t xml:space="preserve"> </w:t>
      </w:r>
      <w:r w:rsidR="00F52F42">
        <w:rPr>
          <w:b/>
        </w:rPr>
        <w:t>10</w:t>
      </w:r>
    </w:p>
    <w:p w:rsidR="00F40DBE" w:rsidRDefault="00F40DBE" w:rsidP="00F40DB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</w:t>
      </w:r>
      <w:r>
        <w:rPr>
          <w:rFonts w:ascii="Times New Roman" w:hAnsi="Times New Roman"/>
          <w:b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1 egzemplarzu dla każdej </w:t>
      </w:r>
      <w:r w:rsidR="00CA257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ze stron.</w:t>
      </w:r>
    </w:p>
    <w:p w:rsidR="00073EF7" w:rsidRPr="009D7794" w:rsidRDefault="00073EF7" w:rsidP="009D7794"/>
    <w:p w:rsidR="00F52F42" w:rsidRDefault="00F40DBE" w:rsidP="00F52F42">
      <w:pPr>
        <w:pStyle w:val="Tekstpodstawowy"/>
        <w:spacing w:line="360" w:lineRule="auto"/>
        <w:jc w:val="both"/>
      </w:pPr>
      <w:r>
        <w:t>ZAMAWI</w:t>
      </w:r>
      <w:r w:rsidR="00F52F42">
        <w:t>AJ</w:t>
      </w:r>
      <w:r>
        <w:t>ĄCY</w:t>
      </w:r>
      <w:r w:rsidR="00F52F42">
        <w:t>:</w:t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  <w:t xml:space="preserve"> WYKONAWCA:</w:t>
      </w:r>
    </w:p>
    <w:p w:rsidR="00F52F42" w:rsidRDefault="00F52F42" w:rsidP="00F52F42">
      <w:pPr>
        <w:pStyle w:val="Tekstpodstawowy"/>
        <w:spacing w:line="360" w:lineRule="auto"/>
        <w:jc w:val="both"/>
      </w:pPr>
    </w:p>
    <w:p w:rsidR="00F52F42" w:rsidRDefault="00F52F42" w:rsidP="00F52F42">
      <w:pPr>
        <w:pStyle w:val="Tekstpodstawowy"/>
        <w:spacing w:line="360" w:lineRule="auto"/>
        <w:jc w:val="both"/>
      </w:pPr>
    </w:p>
    <w:p w:rsidR="00F52F42" w:rsidRPr="00F52F42" w:rsidRDefault="00F52F42" w:rsidP="00F52F42">
      <w:pPr>
        <w:pStyle w:val="Tekstpodstawowy"/>
        <w:spacing w:line="360" w:lineRule="auto"/>
        <w:jc w:val="both"/>
        <w:rPr>
          <w:b w:val="0"/>
          <w:i w:val="0"/>
        </w:rPr>
      </w:pPr>
      <w:r w:rsidRPr="00F52F42">
        <w:rPr>
          <w:b w:val="0"/>
          <w:i w:val="0"/>
        </w:rPr>
        <w:t>…………………</w:t>
      </w:r>
      <w:r w:rsidRPr="00F52F42">
        <w:rPr>
          <w:b w:val="0"/>
          <w:i w:val="0"/>
        </w:rPr>
        <w:tab/>
      </w:r>
      <w:r w:rsidRPr="00F52F42">
        <w:rPr>
          <w:b w:val="0"/>
          <w:i w:val="0"/>
        </w:rPr>
        <w:tab/>
      </w:r>
      <w:r w:rsidRPr="00F52F42">
        <w:rPr>
          <w:b w:val="0"/>
          <w:i w:val="0"/>
        </w:rPr>
        <w:tab/>
      </w:r>
      <w:r w:rsidRPr="00F52F42">
        <w:rPr>
          <w:b w:val="0"/>
          <w:i w:val="0"/>
        </w:rPr>
        <w:tab/>
      </w:r>
      <w:r w:rsidRPr="00F52F42">
        <w:rPr>
          <w:b w:val="0"/>
          <w:i w:val="0"/>
        </w:rPr>
        <w:tab/>
      </w:r>
      <w:r w:rsidRPr="00F52F42">
        <w:rPr>
          <w:b w:val="0"/>
          <w:i w:val="0"/>
        </w:rPr>
        <w:tab/>
      </w:r>
      <w:r w:rsidRPr="00F52F42">
        <w:rPr>
          <w:b w:val="0"/>
          <w:i w:val="0"/>
        </w:rPr>
        <w:tab/>
      </w:r>
      <w:r w:rsidRPr="00F52F42">
        <w:rPr>
          <w:b w:val="0"/>
          <w:i w:val="0"/>
        </w:rPr>
        <w:tab/>
        <w:t>………………….</w:t>
      </w: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9F538D">
      <w:pPr>
        <w:pStyle w:val="Tekstpodstawowy"/>
        <w:spacing w:line="360" w:lineRule="auto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p w:rsidR="007E3607" w:rsidRDefault="007E3607" w:rsidP="00F52F42">
      <w:pPr>
        <w:pStyle w:val="Tekstpodstawowy"/>
        <w:spacing w:line="360" w:lineRule="auto"/>
        <w:jc w:val="center"/>
        <w:rPr>
          <w:b w:val="0"/>
        </w:rPr>
      </w:pPr>
    </w:p>
    <w:sectPr w:rsidR="007E3607" w:rsidSect="008741F2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73" w:rsidRDefault="00944A73" w:rsidP="00841E05">
      <w:r>
        <w:separator/>
      </w:r>
    </w:p>
  </w:endnote>
  <w:endnote w:type="continuationSeparator" w:id="0">
    <w:p w:rsidR="00944A73" w:rsidRDefault="00944A73" w:rsidP="0084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732575"/>
      <w:docPartObj>
        <w:docPartGallery w:val="Page Numbers (Bottom of Page)"/>
        <w:docPartUnique/>
      </w:docPartObj>
    </w:sdtPr>
    <w:sdtEndPr/>
    <w:sdtContent>
      <w:p w:rsidR="00841E05" w:rsidRDefault="00841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7CF">
          <w:rPr>
            <w:noProof/>
          </w:rPr>
          <w:t>1</w:t>
        </w:r>
        <w:r>
          <w:fldChar w:fldCharType="end"/>
        </w:r>
      </w:p>
    </w:sdtContent>
  </w:sdt>
  <w:p w:rsidR="00841E05" w:rsidRDefault="00841E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73" w:rsidRDefault="00944A73" w:rsidP="00841E05">
      <w:r>
        <w:separator/>
      </w:r>
    </w:p>
  </w:footnote>
  <w:footnote w:type="continuationSeparator" w:id="0">
    <w:p w:rsidR="00944A73" w:rsidRDefault="00944A73" w:rsidP="0084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8" w15:restartNumberingAfterBreak="0">
    <w:nsid w:val="0000001A"/>
    <w:multiLevelType w:val="singleLevel"/>
    <w:tmpl w:val="19D2ED8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16" w15:restartNumberingAfterBreak="0">
    <w:nsid w:val="0000002E"/>
    <w:multiLevelType w:val="singleLevel"/>
    <w:tmpl w:val="0000002E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34"/>
    <w:multiLevelType w:val="multilevel"/>
    <w:tmpl w:val="0000003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12312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E501E98"/>
    <w:multiLevelType w:val="hybridMultilevel"/>
    <w:tmpl w:val="AC0E3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32315"/>
    <w:multiLevelType w:val="hybridMultilevel"/>
    <w:tmpl w:val="D4A09B86"/>
    <w:lvl w:ilvl="0" w:tplc="D8BE8A9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23AA7B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B7F52ED"/>
    <w:multiLevelType w:val="hybridMultilevel"/>
    <w:tmpl w:val="26388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A2ACE"/>
    <w:multiLevelType w:val="hybridMultilevel"/>
    <w:tmpl w:val="9E06B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D258F9"/>
    <w:multiLevelType w:val="hybridMultilevel"/>
    <w:tmpl w:val="BF8CD562"/>
    <w:lvl w:ilvl="0" w:tplc="D17645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941878"/>
    <w:multiLevelType w:val="hybridMultilevel"/>
    <w:tmpl w:val="C25E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5765A"/>
    <w:multiLevelType w:val="hybridMultilevel"/>
    <w:tmpl w:val="10BA18B6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9" w15:restartNumberingAfterBreak="0">
    <w:nsid w:val="45981AEE"/>
    <w:multiLevelType w:val="hybridMultilevel"/>
    <w:tmpl w:val="CC1AAD6A"/>
    <w:lvl w:ilvl="0" w:tplc="15EC5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50A90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D58D1"/>
    <w:multiLevelType w:val="hybridMultilevel"/>
    <w:tmpl w:val="E02699D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C7A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91140D"/>
    <w:multiLevelType w:val="hybridMultilevel"/>
    <w:tmpl w:val="F4F4C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AA0D0C">
      <w:start w:val="1"/>
      <w:numFmt w:val="decimal"/>
      <w:lvlText w:val="%2)"/>
      <w:lvlJc w:val="left"/>
      <w:pPr>
        <w:ind w:left="1455" w:hanging="37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F2F19"/>
    <w:multiLevelType w:val="multilevel"/>
    <w:tmpl w:val="0CC8C8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74DC1"/>
    <w:multiLevelType w:val="hybridMultilevel"/>
    <w:tmpl w:val="86447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30"/>
  </w:num>
  <w:num w:numId="4">
    <w:abstractNumId w:val="23"/>
  </w:num>
  <w:num w:numId="5">
    <w:abstractNumId w:val="29"/>
  </w:num>
  <w:num w:numId="6">
    <w:abstractNumId w:val="24"/>
  </w:num>
  <w:num w:numId="7">
    <w:abstractNumId w:val="26"/>
  </w:num>
  <w:num w:numId="8">
    <w:abstractNumId w:val="31"/>
  </w:num>
  <w:num w:numId="9">
    <w:abstractNumId w:val="34"/>
  </w:num>
  <w:num w:numId="10">
    <w:abstractNumId w:val="27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8"/>
  </w:num>
  <w:num w:numId="14">
    <w:abstractNumId w:val="20"/>
  </w:num>
  <w:num w:numId="15">
    <w:abstractNumId w:val="32"/>
  </w:num>
  <w:num w:numId="16">
    <w:abstractNumId w:val="25"/>
  </w:num>
  <w:num w:numId="17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8F"/>
    <w:rsid w:val="00020E87"/>
    <w:rsid w:val="000255D8"/>
    <w:rsid w:val="0002719D"/>
    <w:rsid w:val="00045180"/>
    <w:rsid w:val="00065BA1"/>
    <w:rsid w:val="00066FEB"/>
    <w:rsid w:val="00073EF7"/>
    <w:rsid w:val="000860C8"/>
    <w:rsid w:val="000A63EC"/>
    <w:rsid w:val="000F27A0"/>
    <w:rsid w:val="00141457"/>
    <w:rsid w:val="0021190B"/>
    <w:rsid w:val="00225344"/>
    <w:rsid w:val="002253B1"/>
    <w:rsid w:val="00230701"/>
    <w:rsid w:val="002400EA"/>
    <w:rsid w:val="0026344B"/>
    <w:rsid w:val="00275879"/>
    <w:rsid w:val="002A4C9C"/>
    <w:rsid w:val="002B19DF"/>
    <w:rsid w:val="002C0AD2"/>
    <w:rsid w:val="002C65D9"/>
    <w:rsid w:val="00347C5E"/>
    <w:rsid w:val="00352B5B"/>
    <w:rsid w:val="00383FA9"/>
    <w:rsid w:val="003D2510"/>
    <w:rsid w:val="003D5FC8"/>
    <w:rsid w:val="00406484"/>
    <w:rsid w:val="00407075"/>
    <w:rsid w:val="0041078F"/>
    <w:rsid w:val="00420887"/>
    <w:rsid w:val="00471A26"/>
    <w:rsid w:val="00477986"/>
    <w:rsid w:val="00491872"/>
    <w:rsid w:val="004937F8"/>
    <w:rsid w:val="004A13E8"/>
    <w:rsid w:val="004D716B"/>
    <w:rsid w:val="00522603"/>
    <w:rsid w:val="00555B2A"/>
    <w:rsid w:val="00561F5C"/>
    <w:rsid w:val="00582336"/>
    <w:rsid w:val="005B214D"/>
    <w:rsid w:val="005E278A"/>
    <w:rsid w:val="005E481F"/>
    <w:rsid w:val="005F04E0"/>
    <w:rsid w:val="00683521"/>
    <w:rsid w:val="006B07CF"/>
    <w:rsid w:val="00747617"/>
    <w:rsid w:val="007541B2"/>
    <w:rsid w:val="007630ED"/>
    <w:rsid w:val="00770B81"/>
    <w:rsid w:val="007824C1"/>
    <w:rsid w:val="007866AF"/>
    <w:rsid w:val="007A2631"/>
    <w:rsid w:val="007B238C"/>
    <w:rsid w:val="007B6F1D"/>
    <w:rsid w:val="007E04F5"/>
    <w:rsid w:val="007E3607"/>
    <w:rsid w:val="007E79A3"/>
    <w:rsid w:val="00817D8C"/>
    <w:rsid w:val="00833E36"/>
    <w:rsid w:val="00841E05"/>
    <w:rsid w:val="00842701"/>
    <w:rsid w:val="008705C0"/>
    <w:rsid w:val="008741F2"/>
    <w:rsid w:val="00885938"/>
    <w:rsid w:val="008930C7"/>
    <w:rsid w:val="008D0AC1"/>
    <w:rsid w:val="008D5EEA"/>
    <w:rsid w:val="008D78B9"/>
    <w:rsid w:val="009130C9"/>
    <w:rsid w:val="00917893"/>
    <w:rsid w:val="00944A73"/>
    <w:rsid w:val="009A0ADE"/>
    <w:rsid w:val="009A5E4D"/>
    <w:rsid w:val="009B2D8C"/>
    <w:rsid w:val="009D7794"/>
    <w:rsid w:val="009D7F29"/>
    <w:rsid w:val="009F538D"/>
    <w:rsid w:val="00A17DCD"/>
    <w:rsid w:val="00A319C2"/>
    <w:rsid w:val="00A37E1C"/>
    <w:rsid w:val="00A511D5"/>
    <w:rsid w:val="00A57652"/>
    <w:rsid w:val="00A6362E"/>
    <w:rsid w:val="00A83AF9"/>
    <w:rsid w:val="00AA5987"/>
    <w:rsid w:val="00AB2195"/>
    <w:rsid w:val="00B6544D"/>
    <w:rsid w:val="00B72E5C"/>
    <w:rsid w:val="00B84D1C"/>
    <w:rsid w:val="00BA68E7"/>
    <w:rsid w:val="00BB4FF3"/>
    <w:rsid w:val="00BB7EF1"/>
    <w:rsid w:val="00BC3C19"/>
    <w:rsid w:val="00BC4693"/>
    <w:rsid w:val="00BE5C49"/>
    <w:rsid w:val="00BE5C76"/>
    <w:rsid w:val="00BF333C"/>
    <w:rsid w:val="00BF4E6B"/>
    <w:rsid w:val="00C27008"/>
    <w:rsid w:val="00C45693"/>
    <w:rsid w:val="00CA2579"/>
    <w:rsid w:val="00CE1195"/>
    <w:rsid w:val="00CE3817"/>
    <w:rsid w:val="00CF35D6"/>
    <w:rsid w:val="00D219C0"/>
    <w:rsid w:val="00D23FBC"/>
    <w:rsid w:val="00D33AF1"/>
    <w:rsid w:val="00D57FED"/>
    <w:rsid w:val="00DB1753"/>
    <w:rsid w:val="00DF2AA0"/>
    <w:rsid w:val="00DF7DF4"/>
    <w:rsid w:val="00E12674"/>
    <w:rsid w:val="00E14D87"/>
    <w:rsid w:val="00E43A42"/>
    <w:rsid w:val="00EA29BE"/>
    <w:rsid w:val="00EC7EE6"/>
    <w:rsid w:val="00EE790E"/>
    <w:rsid w:val="00F403AC"/>
    <w:rsid w:val="00F40DBE"/>
    <w:rsid w:val="00F52C4D"/>
    <w:rsid w:val="00F52F42"/>
    <w:rsid w:val="00F7093C"/>
    <w:rsid w:val="00F93EBE"/>
    <w:rsid w:val="00F95C89"/>
    <w:rsid w:val="00FB48A7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8B956-5836-431D-A126-48B2D14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0DBE"/>
    <w:pPr>
      <w:keepNext/>
      <w:numPr>
        <w:ilvl w:val="8"/>
        <w:numId w:val="1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40DB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40DB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F403AC"/>
    <w:pPr>
      <w:widowControl w:val="0"/>
      <w:suppressAutoHyphens w:val="0"/>
      <w:jc w:val="center"/>
    </w:pPr>
    <w:rPr>
      <w:b/>
      <w:snapToGrid w:val="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403AC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bsatz-Standardschriftart">
    <w:name w:val="Absatz-Standardschriftart"/>
    <w:rsid w:val="00BA68E7"/>
  </w:style>
  <w:style w:type="paragraph" w:customStyle="1" w:styleId="Default">
    <w:name w:val="Default"/>
    <w:rsid w:val="008D7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1">
    <w:name w:val="Znak Znak1"/>
    <w:basedOn w:val="Normalny"/>
    <w:rsid w:val="007E79A3"/>
    <w:pPr>
      <w:suppressAutoHyphens w:val="0"/>
    </w:pPr>
    <w:rPr>
      <w:rFonts w:ascii="Arial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7E79A3"/>
    <w:pPr>
      <w:suppressAutoHyphens w:val="0"/>
    </w:pPr>
    <w:rPr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9A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E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rsid w:val="00275879"/>
    <w:rPr>
      <w:rFonts w:ascii="Calibri" w:hAnsi="Calibri"/>
      <w:lang w:eastAsia="pl-PL"/>
    </w:rPr>
  </w:style>
  <w:style w:type="paragraph" w:styleId="Bezodstpw">
    <w:name w:val="No Spacing"/>
    <w:link w:val="BezodstpwZnak"/>
    <w:uiPriority w:val="1"/>
    <w:qFormat/>
    <w:rsid w:val="00275879"/>
    <w:pPr>
      <w:spacing w:after="0" w:line="240" w:lineRule="auto"/>
    </w:pPr>
    <w:rPr>
      <w:rFonts w:ascii="Calibri" w:hAnsi="Calibri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7A2631"/>
    <w:rPr>
      <w:rFonts w:ascii="Calibri" w:eastAsia="Times New Roman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C7E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C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1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E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1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E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6E85-12EB-40B6-9CA3-2838724A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1711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PZDP w Radomiu</dc:creator>
  <cp:lastModifiedBy>PZDP w Radomiu</cp:lastModifiedBy>
  <cp:revision>6</cp:revision>
  <cp:lastPrinted>2018-06-19T07:43:00Z</cp:lastPrinted>
  <dcterms:created xsi:type="dcterms:W3CDTF">2018-07-02T11:54:00Z</dcterms:created>
  <dcterms:modified xsi:type="dcterms:W3CDTF">2018-07-06T09:39:00Z</dcterms:modified>
</cp:coreProperties>
</file>